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D520" w14:textId="32A98FB7" w:rsidR="00A529DB" w:rsidRDefault="00977C82">
      <w:pPr>
        <w:ind w:right="187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1BEE54" wp14:editId="1193077A">
            <wp:simplePos x="0" y="0"/>
            <wp:positionH relativeFrom="column">
              <wp:align>left</wp:align>
            </wp:positionH>
            <wp:positionV relativeFrom="paragraph">
              <wp:posOffset>-237490</wp:posOffset>
            </wp:positionV>
            <wp:extent cx="1225550" cy="1188085"/>
            <wp:effectExtent l="0" t="0" r="0" b="0"/>
            <wp:wrapSquare wrapText="bothSides"/>
            <wp:docPr id="2" name="Picture 2" descr="Moses f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ses f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9DB">
        <w:t>M.O.S.E.S.</w:t>
      </w:r>
    </w:p>
    <w:p w14:paraId="51B628EE" w14:textId="77777777" w:rsidR="00A529DB" w:rsidRDefault="00A529DB">
      <w:pPr>
        <w:ind w:right="1872"/>
        <w:jc w:val="center"/>
      </w:pPr>
      <w:r>
        <w:t>BOARD OF DIRECTORS MEETING</w:t>
      </w:r>
    </w:p>
    <w:p w14:paraId="1797CA30" w14:textId="271CB4E0" w:rsidR="00732772" w:rsidRDefault="00732772" w:rsidP="00732772">
      <w:pPr>
        <w:ind w:right="1872"/>
        <w:jc w:val="center"/>
      </w:pPr>
      <w:r>
        <w:t>T</w:t>
      </w:r>
      <w:r w:rsidR="00AE7331">
        <w:t>uesday</w:t>
      </w:r>
      <w:r>
        <w:t xml:space="preserve">, </w:t>
      </w:r>
      <w:r w:rsidR="000F5B4C">
        <w:t>Ju</w:t>
      </w:r>
      <w:r w:rsidR="00884F90">
        <w:t>ly</w:t>
      </w:r>
      <w:r w:rsidR="000F5B4C">
        <w:t xml:space="preserve"> 1</w:t>
      </w:r>
      <w:r w:rsidR="00884F90">
        <w:t>2</w:t>
      </w:r>
      <w:r w:rsidR="009F413C">
        <w:t xml:space="preserve">, </w:t>
      </w:r>
      <w:r>
        <w:t>20</w:t>
      </w:r>
      <w:r w:rsidR="005775D2">
        <w:t>2</w:t>
      </w:r>
      <w:r w:rsidR="00474D2B">
        <w:t>2</w:t>
      </w:r>
    </w:p>
    <w:p w14:paraId="2FAC0549" w14:textId="77777777" w:rsidR="009671E3" w:rsidRDefault="009671E3" w:rsidP="00732772">
      <w:pPr>
        <w:ind w:right="1872"/>
        <w:jc w:val="center"/>
        <w:rPr>
          <w:rStyle w:val="fn"/>
          <w:lang w:val="en"/>
        </w:rPr>
      </w:pPr>
      <w:r>
        <w:rPr>
          <w:rStyle w:val="fn"/>
          <w:lang w:val="en"/>
        </w:rPr>
        <w:t xml:space="preserve">Wachusett Mountain Resort, </w:t>
      </w:r>
    </w:p>
    <w:p w14:paraId="227655DD" w14:textId="77777777" w:rsidR="009671E3" w:rsidRDefault="009671E3" w:rsidP="00732772">
      <w:pPr>
        <w:ind w:right="1872"/>
        <w:jc w:val="center"/>
        <w:rPr>
          <w:rStyle w:val="fn"/>
          <w:lang w:val="en"/>
        </w:rPr>
      </w:pPr>
      <w:r>
        <w:rPr>
          <w:rStyle w:val="fn"/>
          <w:lang w:val="en"/>
        </w:rPr>
        <w:t xml:space="preserve">Princeton, Massachusetts </w:t>
      </w:r>
    </w:p>
    <w:p w14:paraId="35344963" w14:textId="30217E72" w:rsidR="00732772" w:rsidRDefault="009671E3" w:rsidP="00732772">
      <w:pPr>
        <w:ind w:right="1872"/>
        <w:jc w:val="center"/>
        <w:rPr>
          <w:rStyle w:val="fn"/>
          <w:lang w:val="en"/>
        </w:rPr>
      </w:pPr>
      <w:r>
        <w:rPr>
          <w:rStyle w:val="fn"/>
          <w:lang w:val="en"/>
        </w:rPr>
        <w:t xml:space="preserve">and </w:t>
      </w:r>
      <w:r w:rsidR="00C620AF">
        <w:rPr>
          <w:rStyle w:val="fn"/>
          <w:lang w:val="en"/>
        </w:rPr>
        <w:t xml:space="preserve">remote via Zoom </w:t>
      </w:r>
      <w:r w:rsidR="007123E5">
        <w:rPr>
          <w:rStyle w:val="fn"/>
          <w:lang w:val="en"/>
        </w:rPr>
        <w:t>vi</w:t>
      </w:r>
      <w:r w:rsidR="00EC48A8">
        <w:rPr>
          <w:rStyle w:val="fn"/>
          <w:lang w:val="en"/>
        </w:rPr>
        <w:t>deo conferencing</w:t>
      </w:r>
    </w:p>
    <w:p w14:paraId="69E26581" w14:textId="77777777" w:rsidR="00A529DB" w:rsidRDefault="00A529DB" w:rsidP="00CC3E02">
      <w:pPr>
        <w:ind w:right="1872"/>
        <w:jc w:val="center"/>
      </w:pPr>
    </w:p>
    <w:p w14:paraId="4460C0DA" w14:textId="5EAC2DCB" w:rsidR="0088035C" w:rsidRDefault="0088035C">
      <w:pPr>
        <w:jc w:val="both"/>
      </w:pPr>
    </w:p>
    <w:p w14:paraId="2D5CE3D3" w14:textId="2A22DE9B" w:rsidR="00A529DB" w:rsidRDefault="00C86188">
      <w:pPr>
        <w:jc w:val="both"/>
      </w:pPr>
      <w:r>
        <w:t>P</w:t>
      </w:r>
      <w:r w:rsidR="00D3165E">
        <w:t xml:space="preserve">resident </w:t>
      </w:r>
      <w:r w:rsidR="00BA1A30">
        <w:t>Russell</w:t>
      </w:r>
      <w:r w:rsidR="007B5DE2">
        <w:t xml:space="preserve"> </w:t>
      </w:r>
      <w:r w:rsidR="00A529DB">
        <w:t xml:space="preserve">called the meeting to order at </w:t>
      </w:r>
      <w:r w:rsidR="000F5B4C">
        <w:t>10:</w:t>
      </w:r>
      <w:r w:rsidR="00015683">
        <w:t>09</w:t>
      </w:r>
      <w:r w:rsidR="00A529DB">
        <w:t xml:space="preserve"> </w:t>
      </w:r>
      <w:r w:rsidR="00AD39EE">
        <w:t>a</w:t>
      </w:r>
      <w:r w:rsidR="00A529DB">
        <w:t>.</w:t>
      </w:r>
      <w:r w:rsidR="00AD39EE">
        <w:t>m</w:t>
      </w:r>
      <w:r w:rsidR="00A529DB">
        <w:t xml:space="preserve">.  </w:t>
      </w:r>
      <w:r w:rsidR="00737E4D">
        <w:t xml:space="preserve">This is the </w:t>
      </w:r>
      <w:r w:rsidR="00053E98">
        <w:t>2</w:t>
      </w:r>
      <w:r w:rsidR="00884F90">
        <w:t>8</w:t>
      </w:r>
      <w:r w:rsidR="006E3BD2">
        <w:t>th</w:t>
      </w:r>
      <w:r w:rsidR="00FD57B0">
        <w:t xml:space="preserve"> </w:t>
      </w:r>
      <w:r w:rsidR="006E3BD2">
        <w:t xml:space="preserve">consecutive </w:t>
      </w:r>
      <w:r w:rsidR="00737E4D">
        <w:t>board meeting by v</w:t>
      </w:r>
      <w:r w:rsidR="004C41C4">
        <w:t>i</w:t>
      </w:r>
      <w:r w:rsidR="00737E4D">
        <w:t>deo conference.</w:t>
      </w:r>
    </w:p>
    <w:p w14:paraId="586E2FE9" w14:textId="789FD534" w:rsidR="00E17E62" w:rsidRDefault="00E17E62" w:rsidP="00C75C4E"/>
    <w:p w14:paraId="26C31BD6" w14:textId="4444B279" w:rsidR="006843C0" w:rsidRDefault="00884F90" w:rsidP="00C75C4E">
      <w:r>
        <w:t xml:space="preserve">Mr. Hurley and </w:t>
      </w:r>
      <w:r w:rsidR="00283289">
        <w:t>M</w:t>
      </w:r>
      <w:r>
        <w:t>s. Seaman</w:t>
      </w:r>
      <w:r w:rsidR="00283289">
        <w:t xml:space="preserve"> indicated </w:t>
      </w:r>
      <w:r>
        <w:t>they</w:t>
      </w:r>
      <w:r w:rsidR="00283289">
        <w:t xml:space="preserve"> will not be attending the meeting today.</w:t>
      </w:r>
    </w:p>
    <w:p w14:paraId="18204DBD" w14:textId="77777777" w:rsidR="00283289" w:rsidRDefault="00283289" w:rsidP="00C75C4E"/>
    <w:p w14:paraId="580B520F" w14:textId="1E37DA1C" w:rsidR="004D561C" w:rsidRDefault="004D561C" w:rsidP="00C75C4E">
      <w:r>
        <w:t xml:space="preserve">President Russell </w:t>
      </w:r>
      <w:r w:rsidR="004640FD">
        <w:t xml:space="preserve">appointed Joe Dorant as Sergeant at arms and MOSES Attorney </w:t>
      </w:r>
      <w:r w:rsidR="00015683">
        <w:t>Ryan Cross</w:t>
      </w:r>
      <w:r w:rsidR="00B61680">
        <w:t xml:space="preserve"> </w:t>
      </w:r>
      <w:r w:rsidR="004640FD">
        <w:t>as Par</w:t>
      </w:r>
      <w:r w:rsidR="000372C3">
        <w:t>lia</w:t>
      </w:r>
      <w:r w:rsidR="004640FD">
        <w:t>mentarian</w:t>
      </w:r>
      <w:r w:rsidR="000372C3">
        <w:t>.</w:t>
      </w:r>
      <w:r w:rsidR="004640FD">
        <w:t xml:space="preserve"> </w:t>
      </w:r>
    </w:p>
    <w:p w14:paraId="4A068871" w14:textId="5FB73205" w:rsidR="003E3C2A" w:rsidRDefault="003E3C2A" w:rsidP="00C75C4E"/>
    <w:p w14:paraId="0741EFC9" w14:textId="35A6B519" w:rsidR="00015683" w:rsidRDefault="00015683" w:rsidP="00C75C4E">
      <w:r>
        <w:t xml:space="preserve">President Russell announced that employees Steve Smalley and Tyler Wilkinson will be leaving </w:t>
      </w:r>
      <w:r w:rsidR="002D4FFD">
        <w:t xml:space="preserve">their position at </w:t>
      </w:r>
      <w:r w:rsidR="003308D2">
        <w:t>MOSES</w:t>
      </w:r>
      <w:r>
        <w:t>.</w:t>
      </w:r>
    </w:p>
    <w:p w14:paraId="1206DF75" w14:textId="0798AF51" w:rsidR="00015683" w:rsidRDefault="00015683" w:rsidP="00C75C4E"/>
    <w:p w14:paraId="2E4D644B" w14:textId="0AE91135" w:rsidR="006F4F4C" w:rsidRDefault="006F4F4C" w:rsidP="006F4F4C">
      <w:pPr>
        <w:jc w:val="both"/>
      </w:pPr>
      <w:r>
        <w:t>The Board of Directors meeting minu</w:t>
      </w:r>
      <w:r w:rsidRPr="00340EC0">
        <w:t xml:space="preserve">tes from the </w:t>
      </w:r>
      <w:r w:rsidR="00884F90">
        <w:t>June 14, 2022</w:t>
      </w:r>
      <w:r w:rsidRPr="00340EC0">
        <w:t xml:space="preserve"> meeting were re</w:t>
      </w:r>
      <w:r>
        <w:t>ad.</w:t>
      </w:r>
    </w:p>
    <w:p w14:paraId="6A0D5AA3" w14:textId="466006DD" w:rsidR="006F4F4C" w:rsidRPr="00835F97" w:rsidRDefault="006F4F4C" w:rsidP="006F4F4C">
      <w:pPr>
        <w:jc w:val="both"/>
      </w:pPr>
      <w:r w:rsidRPr="00835F97">
        <w:t xml:space="preserve">MOTION by </w:t>
      </w:r>
      <w:r w:rsidRPr="007266E6">
        <w:rPr>
          <w:highlight w:val="black"/>
        </w:rPr>
        <w:t>M</w:t>
      </w:r>
      <w:r w:rsidR="00056CFA" w:rsidRPr="007266E6">
        <w:rPr>
          <w:highlight w:val="black"/>
        </w:rPr>
        <w:t xml:space="preserve">r. </w:t>
      </w:r>
      <w:r w:rsidR="007842E8" w:rsidRPr="007266E6">
        <w:rPr>
          <w:highlight w:val="black"/>
        </w:rPr>
        <w:t>Dorant / Mr. Forgione</w:t>
      </w:r>
      <w:r w:rsidRPr="007266E6">
        <w:t xml:space="preserve"> </w:t>
      </w:r>
      <w:r w:rsidRPr="00835F97">
        <w:t xml:space="preserve">to accept the Board of Directors meeting minutes that PASSED UNANIMOUSLY. </w:t>
      </w:r>
    </w:p>
    <w:p w14:paraId="1CAD9AA7" w14:textId="77777777" w:rsidR="00990CCE" w:rsidRDefault="00990CCE" w:rsidP="00330D8F">
      <w:pPr>
        <w:jc w:val="both"/>
      </w:pPr>
    </w:p>
    <w:p w14:paraId="0E5C9FD9" w14:textId="71C1AA8D" w:rsidR="006F4F4C" w:rsidRDefault="006F4F4C" w:rsidP="00787BC4">
      <w:pPr>
        <w:jc w:val="both"/>
      </w:pPr>
      <w:r>
        <w:t>The</w:t>
      </w:r>
      <w:r w:rsidR="00525710">
        <w:t xml:space="preserve"> </w:t>
      </w:r>
      <w:r w:rsidR="00056CFA">
        <w:t>c</w:t>
      </w:r>
      <w:r>
        <w:t xml:space="preserve">orrespondence from MOSES </w:t>
      </w:r>
      <w:r w:rsidR="007842E8">
        <w:t>was read. There was no correspondence to MOSES.</w:t>
      </w:r>
    </w:p>
    <w:p w14:paraId="21066B68" w14:textId="77777777" w:rsidR="006F4F4C" w:rsidRPr="00835F97" w:rsidRDefault="006F4F4C" w:rsidP="00787BC4">
      <w:pPr>
        <w:jc w:val="both"/>
      </w:pPr>
    </w:p>
    <w:p w14:paraId="13F148B9" w14:textId="100C8028" w:rsidR="00AC7892" w:rsidRPr="005C4D84" w:rsidRDefault="00AC7892" w:rsidP="00AC7892">
      <w:pPr>
        <w:ind w:left="360" w:hanging="360"/>
        <w:jc w:val="both"/>
      </w:pPr>
      <w:r w:rsidRPr="005C4D84">
        <w:t xml:space="preserve">The Treasurer’s report for </w:t>
      </w:r>
      <w:r w:rsidR="0037425D">
        <w:t>June</w:t>
      </w:r>
      <w:r w:rsidR="00056CFA">
        <w:t xml:space="preserve"> </w:t>
      </w:r>
      <w:r w:rsidRPr="005C4D84">
        <w:t>2022 was presented by Treasurer Galvin.</w:t>
      </w:r>
    </w:p>
    <w:p w14:paraId="2A7F8E8B" w14:textId="79D10792" w:rsidR="00AC7892" w:rsidRPr="005C4D84" w:rsidRDefault="00AC7892" w:rsidP="00AC7892">
      <w:pPr>
        <w:jc w:val="both"/>
      </w:pPr>
      <w:r w:rsidRPr="005C4D84">
        <w:t xml:space="preserve">MOTION by </w:t>
      </w:r>
      <w:r w:rsidRPr="007266E6">
        <w:rPr>
          <w:highlight w:val="black"/>
        </w:rPr>
        <w:t>M</w:t>
      </w:r>
      <w:r w:rsidR="005C35B4" w:rsidRPr="007266E6">
        <w:rPr>
          <w:highlight w:val="black"/>
        </w:rPr>
        <w:t>s. Farris / Mr. Dorant</w:t>
      </w:r>
      <w:r w:rsidR="00056CFA">
        <w:t xml:space="preserve"> </w:t>
      </w:r>
      <w:r w:rsidRPr="005C4D84">
        <w:t xml:space="preserve">to accept the Treasurer’s report that </w:t>
      </w:r>
      <w:proofErr w:type="gramStart"/>
      <w:r w:rsidRPr="005C4D84">
        <w:t>PASSED</w:t>
      </w:r>
      <w:r w:rsidR="005C35B4">
        <w:t xml:space="preserve"> </w:t>
      </w:r>
      <w:r w:rsidRPr="005C4D84">
        <w:t>.</w:t>
      </w:r>
      <w:proofErr w:type="gramEnd"/>
    </w:p>
    <w:p w14:paraId="59A14E9D" w14:textId="1C51CFAE" w:rsidR="00087391" w:rsidRPr="00835F97" w:rsidRDefault="00087391" w:rsidP="00787BC4">
      <w:pPr>
        <w:jc w:val="both"/>
      </w:pPr>
    </w:p>
    <w:p w14:paraId="088F0CC9" w14:textId="77777777" w:rsidR="00A529DB" w:rsidRPr="00835F97" w:rsidRDefault="00A529DB" w:rsidP="00AC57E0">
      <w:pPr>
        <w:ind w:left="360" w:hanging="360"/>
        <w:jc w:val="both"/>
      </w:pPr>
      <w:r w:rsidRPr="00835F97">
        <w:t>The following committee reports were given;</w:t>
      </w:r>
    </w:p>
    <w:p w14:paraId="1A58D18C" w14:textId="19075E3C" w:rsidR="00B70315" w:rsidRPr="00835F97" w:rsidRDefault="00B70315" w:rsidP="00A07993">
      <w:pPr>
        <w:ind w:left="360" w:hanging="360"/>
        <w:jc w:val="both"/>
      </w:pPr>
      <w:r w:rsidRPr="00835F97">
        <w:t>Commonwealth Collective Bargaining – M</w:t>
      </w:r>
      <w:r w:rsidR="005C35B4">
        <w:t xml:space="preserve">r. </w:t>
      </w:r>
      <w:proofErr w:type="spellStart"/>
      <w:r w:rsidR="005C35B4">
        <w:t>B</w:t>
      </w:r>
      <w:r w:rsidR="00793885">
        <w:t>ar</w:t>
      </w:r>
      <w:r w:rsidR="005C35B4">
        <w:t>dzik</w:t>
      </w:r>
      <w:proofErr w:type="spellEnd"/>
      <w:r w:rsidR="005C35B4">
        <w:t xml:space="preserve"> and Ms.</w:t>
      </w:r>
      <w:r w:rsidRPr="00835F97">
        <w:t xml:space="preserve"> </w:t>
      </w:r>
      <w:r w:rsidR="00C66BAA" w:rsidRPr="00835F97">
        <w:t>Leger</w:t>
      </w:r>
      <w:r w:rsidRPr="00835F97">
        <w:t xml:space="preserve">, </w:t>
      </w:r>
      <w:r w:rsidR="00AA64C0" w:rsidRPr="00835F97">
        <w:t>Co-</w:t>
      </w:r>
      <w:r w:rsidRPr="00835F97">
        <w:t>Chair</w:t>
      </w:r>
      <w:r w:rsidR="00056CFA">
        <w:t>s</w:t>
      </w:r>
    </w:p>
    <w:p w14:paraId="2AFBB855" w14:textId="1DF7AD62" w:rsidR="00B70315" w:rsidRPr="00835F97" w:rsidRDefault="00B70315" w:rsidP="00B70315">
      <w:pPr>
        <w:ind w:left="360" w:hanging="360"/>
        <w:jc w:val="both"/>
      </w:pPr>
      <w:r w:rsidRPr="00835F97">
        <w:t>MassDOT Collective Bargaining – Mr. Bondeson and Mr. DelVento, Co-Chairs</w:t>
      </w:r>
    </w:p>
    <w:p w14:paraId="4B56D242" w14:textId="6A5142F5" w:rsidR="001F42D0" w:rsidRPr="00835F97" w:rsidRDefault="001F42D0" w:rsidP="001F42D0">
      <w:pPr>
        <w:ind w:left="360" w:hanging="360"/>
        <w:jc w:val="both"/>
      </w:pPr>
      <w:r w:rsidRPr="00835F97">
        <w:t xml:space="preserve">MWRA </w:t>
      </w:r>
      <w:r w:rsidR="006D0BD0" w:rsidRPr="00835F97">
        <w:t>C</w:t>
      </w:r>
      <w:r w:rsidRPr="00835F97">
        <w:t xml:space="preserve">ollective Bargaining – </w:t>
      </w:r>
      <w:r w:rsidR="008F6608" w:rsidRPr="00835F97">
        <w:t xml:space="preserve">President </w:t>
      </w:r>
      <w:r w:rsidR="003D7C99" w:rsidRPr="00835F97">
        <w:t>Russell, Chair</w:t>
      </w:r>
    </w:p>
    <w:p w14:paraId="541D76D2" w14:textId="7EA245C9" w:rsidR="005C4D84" w:rsidRPr="00835F97" w:rsidRDefault="005C4D84" w:rsidP="005C4D84">
      <w:pPr>
        <w:ind w:left="360" w:hanging="360"/>
        <w:jc w:val="both"/>
      </w:pPr>
      <w:r w:rsidRPr="00835F97">
        <w:t>Legislative committee – Mr. Smalley, Legislative Analyst</w:t>
      </w:r>
    </w:p>
    <w:p w14:paraId="1777E853" w14:textId="33EB40BB" w:rsidR="00C86AFB" w:rsidRDefault="00706381" w:rsidP="003D7C99">
      <w:pPr>
        <w:ind w:left="360" w:hanging="360"/>
        <w:jc w:val="both"/>
      </w:pPr>
      <w:r>
        <w:t>Recreation Committee – Ms. Baker, Co-Chair</w:t>
      </w:r>
    </w:p>
    <w:p w14:paraId="0508340C" w14:textId="71C5FF8D" w:rsidR="00CF0475" w:rsidRDefault="00CF0475" w:rsidP="003D7C99">
      <w:pPr>
        <w:ind w:left="360" w:hanging="360"/>
        <w:jc w:val="both"/>
      </w:pPr>
      <w:r>
        <w:t>Publicity Public Relations – Ms. Baker Chair</w:t>
      </w:r>
    </w:p>
    <w:p w14:paraId="3F290D9C" w14:textId="479979D4" w:rsidR="00D2011A" w:rsidRDefault="00D2011A" w:rsidP="00D2011A">
      <w:pPr>
        <w:ind w:left="360" w:hanging="360"/>
        <w:jc w:val="both"/>
      </w:pPr>
      <w:r>
        <w:t xml:space="preserve">Meeting Location – Paula Davison, </w:t>
      </w:r>
      <w:r w:rsidR="00496514">
        <w:t>Co-Chair</w:t>
      </w:r>
    </w:p>
    <w:p w14:paraId="4AE2971F" w14:textId="75D03EE5" w:rsidR="00496514" w:rsidRDefault="00496514" w:rsidP="00496514">
      <w:pPr>
        <w:ind w:left="360" w:hanging="360"/>
        <w:jc w:val="both"/>
      </w:pPr>
      <w:r>
        <w:t>Grievance Committee – M</w:t>
      </w:r>
      <w:r w:rsidR="00302146">
        <w:t>r. Cross</w:t>
      </w:r>
      <w:r>
        <w:t>, MOSES Attorney</w:t>
      </w:r>
    </w:p>
    <w:p w14:paraId="559204EC" w14:textId="77777777" w:rsidR="00155944" w:rsidRDefault="00155944" w:rsidP="00155944">
      <w:pPr>
        <w:ind w:left="360" w:hanging="360"/>
        <w:jc w:val="both"/>
      </w:pPr>
      <w:r>
        <w:t>GIC Insurance Committee – Mr. McCullough</w:t>
      </w:r>
    </w:p>
    <w:p w14:paraId="751C749F" w14:textId="41105C5F" w:rsidR="003D7C99" w:rsidRDefault="003D7C99" w:rsidP="003D7C99">
      <w:pPr>
        <w:ind w:left="360" w:hanging="360"/>
        <w:jc w:val="both"/>
      </w:pPr>
      <w:r w:rsidRPr="00835F97">
        <w:t>Health and Welfare Trust – Ms. Leger</w:t>
      </w:r>
      <w:r w:rsidR="00765AFF">
        <w:t>,</w:t>
      </w:r>
      <w:r w:rsidR="0055110A">
        <w:t xml:space="preserve"> </w:t>
      </w:r>
      <w:r w:rsidRPr="00835F97">
        <w:t>Co-Chair</w:t>
      </w:r>
    </w:p>
    <w:p w14:paraId="4028C6B3" w14:textId="77777777" w:rsidR="0015145E" w:rsidRDefault="0015145E" w:rsidP="00A01974">
      <w:pPr>
        <w:ind w:left="360" w:hanging="360"/>
        <w:jc w:val="both"/>
      </w:pPr>
    </w:p>
    <w:p w14:paraId="280E8BB6" w14:textId="1E6CEB60" w:rsidR="00BC2817" w:rsidRDefault="00201E32" w:rsidP="00E164EB">
      <w:pPr>
        <w:jc w:val="both"/>
      </w:pPr>
      <w:r>
        <w:t>President Russell gave his Administration report</w:t>
      </w:r>
      <w:r w:rsidR="00951928">
        <w:t xml:space="preserve">, topics included the </w:t>
      </w:r>
      <w:r w:rsidR="00E164EB">
        <w:t xml:space="preserve">$2,500 employment bonus </w:t>
      </w:r>
      <w:r w:rsidR="004C3BE2">
        <w:t xml:space="preserve">in the </w:t>
      </w:r>
      <w:r w:rsidR="00456CB4">
        <w:t xml:space="preserve">Commonwealth for </w:t>
      </w:r>
      <w:r w:rsidR="00E164EB">
        <w:t xml:space="preserve">existing employees who </w:t>
      </w:r>
      <w:r w:rsidR="00456CB4">
        <w:t xml:space="preserve">refer new employees, </w:t>
      </w:r>
      <w:r w:rsidR="002D4FFD">
        <w:t xml:space="preserve">and </w:t>
      </w:r>
      <w:r w:rsidR="00D824BA">
        <w:t>MOSES effort</w:t>
      </w:r>
      <w:r w:rsidR="002D4FFD">
        <w:t>s</w:t>
      </w:r>
      <w:r w:rsidR="00D824BA">
        <w:t xml:space="preserve"> to </w:t>
      </w:r>
      <w:r w:rsidR="002D4FFD">
        <w:t xml:space="preserve">successfully </w:t>
      </w:r>
      <w:r w:rsidR="00D824BA">
        <w:t xml:space="preserve">assist former 03 employees get </w:t>
      </w:r>
      <w:r w:rsidR="00793885">
        <w:t>their</w:t>
      </w:r>
      <w:r w:rsidR="00D824BA">
        <w:t xml:space="preserve"> proper vacation and longevity </w:t>
      </w:r>
      <w:proofErr w:type="spellStart"/>
      <w:r w:rsidR="00D824BA">
        <w:t>accrural</w:t>
      </w:r>
      <w:proofErr w:type="spellEnd"/>
      <w:r w:rsidR="00D824BA">
        <w:t xml:space="preserve">. </w:t>
      </w:r>
    </w:p>
    <w:p w14:paraId="3CB5DDE6" w14:textId="77777777" w:rsidR="00BC2817" w:rsidRDefault="00BC2817" w:rsidP="0041306F">
      <w:pPr>
        <w:jc w:val="both"/>
      </w:pPr>
    </w:p>
    <w:p w14:paraId="355D5B1B" w14:textId="087E4267" w:rsidR="00B732F2" w:rsidRDefault="00AA0CE8" w:rsidP="0041306F">
      <w:pPr>
        <w:jc w:val="both"/>
      </w:pPr>
      <w:r>
        <w:t xml:space="preserve">MOTION by </w:t>
      </w:r>
      <w:r w:rsidRPr="00796AD7">
        <w:rPr>
          <w:highlight w:val="black"/>
        </w:rPr>
        <w:t xml:space="preserve">Mr. </w:t>
      </w:r>
      <w:r w:rsidR="002D4FFD" w:rsidRPr="00796AD7">
        <w:rPr>
          <w:highlight w:val="black"/>
        </w:rPr>
        <w:t>Prendergast</w:t>
      </w:r>
      <w:r w:rsidR="00E164EB" w:rsidRPr="00796AD7">
        <w:rPr>
          <w:highlight w:val="black"/>
        </w:rPr>
        <w:t xml:space="preserve"> / M</w:t>
      </w:r>
      <w:r w:rsidR="002D4FFD" w:rsidRPr="00796AD7">
        <w:rPr>
          <w:highlight w:val="black"/>
        </w:rPr>
        <w:t>r</w:t>
      </w:r>
      <w:r w:rsidR="00E164EB" w:rsidRPr="00796AD7">
        <w:rPr>
          <w:highlight w:val="black"/>
        </w:rPr>
        <w:t>. Do</w:t>
      </w:r>
      <w:r w:rsidR="002D4FFD" w:rsidRPr="00796AD7">
        <w:rPr>
          <w:highlight w:val="black"/>
        </w:rPr>
        <w:t>rant</w:t>
      </w:r>
      <w:r>
        <w:t xml:space="preserve"> to go </w:t>
      </w:r>
      <w:r w:rsidR="00793885">
        <w:t>into executive session</w:t>
      </w:r>
      <w:r>
        <w:t xml:space="preserve"> to discuss </w:t>
      </w:r>
      <w:r w:rsidR="00EB5E2F">
        <w:t xml:space="preserve">a fee structure </w:t>
      </w:r>
      <w:r w:rsidR="002D4FFD">
        <w:t xml:space="preserve">for </w:t>
      </w:r>
      <w:r w:rsidR="00344ED4">
        <w:t xml:space="preserve">1) non-members use of legal services, 2) filling of soon to be vacant MOSES positions and 3) for MOSES / CARE contract negotiations.  MOTION </w:t>
      </w:r>
      <w:r>
        <w:t>PASSED.</w:t>
      </w:r>
      <w:r w:rsidR="00A0309F">
        <w:t xml:space="preserve">  </w:t>
      </w:r>
      <w:r w:rsidR="000C4502">
        <w:t xml:space="preserve">Mr. </w:t>
      </w:r>
      <w:r w:rsidR="00344ED4">
        <w:t xml:space="preserve">Wilkinson and Mr. Smalley left the meeting for the entire </w:t>
      </w:r>
      <w:r w:rsidR="00E73361">
        <w:t>executive session</w:t>
      </w:r>
      <w:r w:rsidR="00344ED4">
        <w:t xml:space="preserve">. Mr. Cross left the </w:t>
      </w:r>
      <w:r w:rsidR="00E73361">
        <w:t>session</w:t>
      </w:r>
      <w:r w:rsidR="00344ED4">
        <w:t xml:space="preserve"> after discussion of non-member services and Mr. Donohue left the meeting when the discussion of </w:t>
      </w:r>
      <w:r w:rsidR="00344ED4">
        <w:lastRenderedPageBreak/>
        <w:t xml:space="preserve">CARE came up.  </w:t>
      </w:r>
      <w:r>
        <w:t xml:space="preserve">The Board when into executive session from </w:t>
      </w:r>
      <w:r w:rsidR="00DA1317">
        <w:t>1:52</w:t>
      </w:r>
      <w:r w:rsidR="000C4502">
        <w:t xml:space="preserve"> pm to </w:t>
      </w:r>
      <w:r w:rsidR="00EB5E2F">
        <w:t>3:24</w:t>
      </w:r>
      <w:r w:rsidR="00B732F2">
        <w:t xml:space="preserve"> pm</w:t>
      </w:r>
      <w:r w:rsidR="00A0309F">
        <w:t xml:space="preserve">.  </w:t>
      </w:r>
      <w:r w:rsidR="00B732F2">
        <w:t>The public action from the executive session</w:t>
      </w:r>
      <w:r w:rsidR="00E73361">
        <w:t xml:space="preserve"> is as follows;</w:t>
      </w:r>
    </w:p>
    <w:p w14:paraId="573A04B5" w14:textId="7C5C34AB" w:rsidR="00902896" w:rsidRDefault="00902896" w:rsidP="00E73361">
      <w:pPr>
        <w:ind w:left="720" w:hanging="360"/>
        <w:jc w:val="both"/>
      </w:pPr>
      <w:r>
        <w:t xml:space="preserve">MOTION (ES 20220712-1) MOSES will charge </w:t>
      </w:r>
      <w:r w:rsidR="00793885">
        <w:t xml:space="preserve">non-members </w:t>
      </w:r>
      <w:r>
        <w:t xml:space="preserve">a fee of $250 </w:t>
      </w:r>
      <w:r w:rsidR="00793885">
        <w:t xml:space="preserve">per hour </w:t>
      </w:r>
      <w:r>
        <w:t xml:space="preserve">with </w:t>
      </w:r>
      <w:r w:rsidR="00793885">
        <w:t xml:space="preserve">a </w:t>
      </w:r>
      <w:r>
        <w:t xml:space="preserve">retainer for attorney time </w:t>
      </w:r>
      <w:r w:rsidR="00C620AF">
        <w:t xml:space="preserve">and </w:t>
      </w:r>
      <w:r>
        <w:t>associated fees</w:t>
      </w:r>
      <w:r w:rsidR="00793885">
        <w:t xml:space="preserve"> when non-members request legal representation</w:t>
      </w:r>
      <w:r>
        <w:t xml:space="preserve">.  </w:t>
      </w:r>
    </w:p>
    <w:p w14:paraId="374AF8EE" w14:textId="77777777" w:rsidR="00902896" w:rsidRDefault="00902896" w:rsidP="00902896">
      <w:pPr>
        <w:ind w:left="360"/>
        <w:jc w:val="both"/>
      </w:pPr>
      <w:r>
        <w:t>MOTION PASSED UNANMOUSLY</w:t>
      </w:r>
    </w:p>
    <w:p w14:paraId="523CA61D" w14:textId="77777777" w:rsidR="00902896" w:rsidRDefault="00902896" w:rsidP="00902896">
      <w:pPr>
        <w:ind w:left="360"/>
        <w:jc w:val="both"/>
      </w:pPr>
    </w:p>
    <w:p w14:paraId="6AFC7BAA" w14:textId="22A15F28" w:rsidR="00902896" w:rsidRDefault="00902896" w:rsidP="00902896">
      <w:pPr>
        <w:ind w:left="720" w:hanging="360"/>
        <w:jc w:val="both"/>
      </w:pPr>
      <w:r>
        <w:t>MOTION (ES 20220712-2) to post MOSES employee Steve Smalley’s Legislative Analyst position.</w:t>
      </w:r>
    </w:p>
    <w:p w14:paraId="732119E6" w14:textId="77777777" w:rsidR="00902896" w:rsidRDefault="00902896" w:rsidP="00902896">
      <w:pPr>
        <w:ind w:left="720" w:hanging="360"/>
        <w:jc w:val="both"/>
      </w:pPr>
      <w:r>
        <w:t>MOTION PASSED</w:t>
      </w:r>
    </w:p>
    <w:p w14:paraId="57EB712F" w14:textId="77777777" w:rsidR="00902896" w:rsidRDefault="00902896" w:rsidP="00902896">
      <w:pPr>
        <w:ind w:left="720" w:hanging="360"/>
        <w:jc w:val="both"/>
      </w:pPr>
    </w:p>
    <w:p w14:paraId="6037AACF" w14:textId="23CC4442" w:rsidR="00902896" w:rsidRDefault="00902896" w:rsidP="00902896">
      <w:pPr>
        <w:ind w:left="720" w:hanging="360"/>
        <w:jc w:val="both"/>
      </w:pPr>
      <w:r>
        <w:t>MOTION (ES 20220712-3) to post positions for the general office administrator position and for the membership coordinator position.</w:t>
      </w:r>
    </w:p>
    <w:p w14:paraId="52A0BF3C" w14:textId="77777777" w:rsidR="00902896" w:rsidRDefault="00902896" w:rsidP="00902896">
      <w:pPr>
        <w:ind w:left="720" w:hanging="360"/>
        <w:jc w:val="both"/>
      </w:pPr>
      <w:r>
        <w:t>MOTION PASSED</w:t>
      </w:r>
    </w:p>
    <w:p w14:paraId="7BD53A2F" w14:textId="77777777" w:rsidR="00902896" w:rsidRDefault="00902896" w:rsidP="00902896">
      <w:pPr>
        <w:ind w:left="360"/>
        <w:jc w:val="both"/>
      </w:pPr>
    </w:p>
    <w:p w14:paraId="24376078" w14:textId="79FA8D09" w:rsidR="00902896" w:rsidRPr="00C20DA0" w:rsidRDefault="00902896" w:rsidP="00902896">
      <w:pPr>
        <w:ind w:left="360" w:hanging="360"/>
        <w:jc w:val="both"/>
      </w:pPr>
      <w:r w:rsidRPr="00C20DA0">
        <w:t xml:space="preserve">MOTION by </w:t>
      </w:r>
      <w:r w:rsidRPr="00796AD7">
        <w:rPr>
          <w:highlight w:val="black"/>
        </w:rPr>
        <w:t>Mr. Prendergast / Mr. Bondeson</w:t>
      </w:r>
      <w:r>
        <w:t xml:space="preserve"> </w:t>
      </w:r>
      <w:r w:rsidRPr="00C20DA0">
        <w:t xml:space="preserve">to </w:t>
      </w:r>
      <w:r w:rsidR="00E73361">
        <w:t xml:space="preserve">go back to the regular order of business </w:t>
      </w:r>
      <w:r w:rsidRPr="00C20DA0">
        <w:t>that PASSED.</w:t>
      </w:r>
    </w:p>
    <w:p w14:paraId="4CC079BD" w14:textId="77777777" w:rsidR="00F6148E" w:rsidRDefault="00F6148E" w:rsidP="0041306F">
      <w:pPr>
        <w:jc w:val="both"/>
      </w:pPr>
    </w:p>
    <w:p w14:paraId="2F4D5834" w14:textId="727422B9" w:rsidR="00996118" w:rsidRDefault="00996118" w:rsidP="00996118">
      <w:pPr>
        <w:jc w:val="both"/>
      </w:pPr>
      <w:r>
        <w:rPr>
          <w:u w:val="single"/>
        </w:rPr>
        <w:t>OLD BUSINESS:</w:t>
      </w:r>
      <w:r>
        <w:t xml:space="preserve"> </w:t>
      </w:r>
      <w:r w:rsidR="002C2F01">
        <w:t>None</w:t>
      </w:r>
    </w:p>
    <w:p w14:paraId="57FD6660" w14:textId="77777777" w:rsidR="00996118" w:rsidRPr="00D244D0" w:rsidRDefault="00996118">
      <w:pPr>
        <w:rPr>
          <w:u w:val="single"/>
        </w:rPr>
      </w:pPr>
    </w:p>
    <w:p w14:paraId="0ADA20F5" w14:textId="1F626767" w:rsidR="007E08BA" w:rsidRPr="00D244D0" w:rsidRDefault="00973CA8" w:rsidP="00F44469">
      <w:pPr>
        <w:jc w:val="both"/>
      </w:pPr>
      <w:r w:rsidRPr="00D244D0">
        <w:rPr>
          <w:u w:val="single"/>
        </w:rPr>
        <w:t>NEW BUSINESS:</w:t>
      </w:r>
      <w:r w:rsidRPr="00D244D0">
        <w:t xml:space="preserve"> </w:t>
      </w:r>
    </w:p>
    <w:p w14:paraId="7D8FABC7" w14:textId="77777777" w:rsidR="00275C8C" w:rsidRDefault="00275C8C" w:rsidP="00EF7B5B">
      <w:pPr>
        <w:shd w:val="clear" w:color="auto" w:fill="FFFFFF"/>
        <w:ind w:left="360" w:hanging="360"/>
      </w:pPr>
    </w:p>
    <w:p w14:paraId="0A0064A0" w14:textId="4D2A1406" w:rsidR="00F53DEC" w:rsidRDefault="0041306F" w:rsidP="0041306F">
      <w:pPr>
        <w:shd w:val="clear" w:color="auto" w:fill="FFFFFF"/>
        <w:ind w:left="360" w:hanging="360"/>
      </w:pPr>
      <w:r w:rsidRPr="000C2DBA">
        <w:t xml:space="preserve">MOTION </w:t>
      </w:r>
      <w:r>
        <w:t>(20220</w:t>
      </w:r>
      <w:r w:rsidR="0037425D">
        <w:t>712</w:t>
      </w:r>
      <w:r>
        <w:t xml:space="preserve">-1) by </w:t>
      </w:r>
      <w:r w:rsidRPr="00796AD7">
        <w:rPr>
          <w:highlight w:val="black"/>
        </w:rPr>
        <w:t xml:space="preserve">Mr. </w:t>
      </w:r>
      <w:r w:rsidR="003F6B94" w:rsidRPr="00796AD7">
        <w:rPr>
          <w:highlight w:val="black"/>
        </w:rPr>
        <w:t>Dorant / Mr. DelVento</w:t>
      </w:r>
      <w:r>
        <w:t xml:space="preserve"> </w:t>
      </w:r>
      <w:r w:rsidRPr="00FE7449">
        <w:t xml:space="preserve">to </w:t>
      </w:r>
      <w:r w:rsidR="00F53DEC">
        <w:t xml:space="preserve">establish a committee to review the chair officer stipends.  </w:t>
      </w:r>
      <w:bookmarkStart w:id="0" w:name="_Hlk108520422"/>
      <w:r w:rsidR="00F53DEC">
        <w:t>The committee shall consist of 3 members,</w:t>
      </w:r>
    </w:p>
    <w:p w14:paraId="2758D8DD" w14:textId="5AB895C7" w:rsidR="00F53DEC" w:rsidRDefault="00F53DEC" w:rsidP="00F53DEC">
      <w:pPr>
        <w:shd w:val="clear" w:color="auto" w:fill="FFFFFF"/>
        <w:ind w:left="1080" w:hanging="360"/>
      </w:pPr>
      <w:r>
        <w:t xml:space="preserve">John </w:t>
      </w:r>
      <w:proofErr w:type="spellStart"/>
      <w:r>
        <w:t>Bardzik</w:t>
      </w:r>
      <w:proofErr w:type="spellEnd"/>
      <w:r w:rsidR="0093708D">
        <w:t>, Chair</w:t>
      </w:r>
    </w:p>
    <w:p w14:paraId="21EA851D" w14:textId="70A7B9F9" w:rsidR="00F53DEC" w:rsidRDefault="00F53DEC" w:rsidP="00F53DEC">
      <w:pPr>
        <w:shd w:val="clear" w:color="auto" w:fill="FFFFFF"/>
        <w:ind w:left="1080" w:hanging="360"/>
      </w:pPr>
      <w:r>
        <w:t>Paul Donohue</w:t>
      </w:r>
    </w:p>
    <w:p w14:paraId="6D96686F" w14:textId="407AEEC6" w:rsidR="00F53DEC" w:rsidRDefault="00F53DEC" w:rsidP="00F53DEC">
      <w:pPr>
        <w:shd w:val="clear" w:color="auto" w:fill="FFFFFF"/>
        <w:ind w:left="1080" w:hanging="360"/>
      </w:pPr>
      <w:r>
        <w:t>Patrick Fin</w:t>
      </w:r>
      <w:r w:rsidR="00D07C2F">
        <w:t>n</w:t>
      </w:r>
    </w:p>
    <w:p w14:paraId="3252FCD6" w14:textId="2CE5E859" w:rsidR="00F53DEC" w:rsidRDefault="00F53DEC" w:rsidP="00F53DEC">
      <w:pPr>
        <w:shd w:val="clear" w:color="auto" w:fill="FFFFFF"/>
        <w:ind w:left="720" w:hanging="360"/>
      </w:pPr>
      <w:r>
        <w:t>The committee shall report to the Board at the August meeting.</w:t>
      </w:r>
    </w:p>
    <w:bookmarkEnd w:id="0"/>
    <w:p w14:paraId="31D76E3E" w14:textId="6F656036" w:rsidR="00F70EBA" w:rsidRDefault="00F70EBA" w:rsidP="00E73361">
      <w:pPr>
        <w:shd w:val="clear" w:color="auto" w:fill="FFFFFF"/>
        <w:ind w:left="720" w:hanging="360"/>
      </w:pPr>
      <w:r>
        <w:t xml:space="preserve">AMENDMENT by Mr. Donohue / Mr. Forgione to </w:t>
      </w:r>
      <w:r w:rsidR="00E73361">
        <w:t xml:space="preserve">add the words “and a stipend for any </w:t>
      </w:r>
      <w:r>
        <w:t>person on paid release time</w:t>
      </w:r>
      <w:r w:rsidR="00E73361">
        <w:t>” after the word chair officer stipend</w:t>
      </w:r>
    </w:p>
    <w:p w14:paraId="454FDF46" w14:textId="77777777" w:rsidR="00F70EBA" w:rsidRDefault="00F70EBA" w:rsidP="00E73361">
      <w:pPr>
        <w:shd w:val="clear" w:color="auto" w:fill="FFFFFF"/>
        <w:ind w:left="720" w:hanging="360"/>
      </w:pPr>
      <w:r>
        <w:t>AMENDMENT PASSED</w:t>
      </w:r>
    </w:p>
    <w:p w14:paraId="501D3BA6" w14:textId="4199A709" w:rsidR="0041306F" w:rsidRDefault="0041306F" w:rsidP="0041306F">
      <w:pPr>
        <w:shd w:val="clear" w:color="auto" w:fill="FFFFFF"/>
        <w:ind w:left="360" w:hanging="360"/>
      </w:pPr>
      <w:r>
        <w:t xml:space="preserve">MOTION </w:t>
      </w:r>
      <w:r w:rsidR="00F70EBA">
        <w:t>AS AMENDED PASSED UNAMINOUSLY</w:t>
      </w:r>
    </w:p>
    <w:p w14:paraId="40DE7D20" w14:textId="77777777" w:rsidR="00F70EBA" w:rsidRDefault="00F70EBA" w:rsidP="00EF7B5B">
      <w:pPr>
        <w:shd w:val="clear" w:color="auto" w:fill="FFFFFF"/>
        <w:ind w:left="360" w:hanging="360"/>
      </w:pPr>
    </w:p>
    <w:p w14:paraId="41123327" w14:textId="7F3E4F6A" w:rsidR="000E5563" w:rsidRDefault="0041306F" w:rsidP="000E5563">
      <w:pPr>
        <w:shd w:val="clear" w:color="auto" w:fill="FFFFFF"/>
        <w:ind w:left="360" w:hanging="360"/>
      </w:pPr>
      <w:bookmarkStart w:id="1" w:name="_Hlk100660567"/>
      <w:r>
        <w:t>MOTION (20220</w:t>
      </w:r>
      <w:r w:rsidR="00F53DEC">
        <w:t>712</w:t>
      </w:r>
      <w:r>
        <w:t>-</w:t>
      </w:r>
      <w:r w:rsidR="00BC2817">
        <w:t>2</w:t>
      </w:r>
      <w:r>
        <w:t xml:space="preserve">) by </w:t>
      </w:r>
      <w:r w:rsidRPr="00796AD7">
        <w:rPr>
          <w:highlight w:val="black"/>
        </w:rPr>
        <w:t xml:space="preserve">Mr. </w:t>
      </w:r>
      <w:r w:rsidR="00451FAD" w:rsidRPr="00796AD7">
        <w:rPr>
          <w:highlight w:val="black"/>
        </w:rPr>
        <w:t>D</w:t>
      </w:r>
      <w:r w:rsidR="003F6B94" w:rsidRPr="00796AD7">
        <w:rPr>
          <w:highlight w:val="black"/>
        </w:rPr>
        <w:t>orant / M</w:t>
      </w:r>
      <w:r w:rsidR="00EB5E2F" w:rsidRPr="00796AD7">
        <w:rPr>
          <w:highlight w:val="black"/>
        </w:rPr>
        <w:t>r</w:t>
      </w:r>
      <w:r w:rsidR="009A38B6" w:rsidRPr="00796AD7">
        <w:rPr>
          <w:highlight w:val="black"/>
        </w:rPr>
        <w:t xml:space="preserve">. </w:t>
      </w:r>
      <w:r w:rsidR="00EB5E2F" w:rsidRPr="00796AD7">
        <w:rPr>
          <w:highlight w:val="black"/>
        </w:rPr>
        <w:t>Prendergast</w:t>
      </w:r>
      <w:bookmarkStart w:id="2" w:name="_Hlk100666181"/>
      <w:r w:rsidR="003F6B94">
        <w:t xml:space="preserve"> to establish a committee to review the </w:t>
      </w:r>
      <w:r w:rsidR="000E5563">
        <w:t xml:space="preserve">technology </w:t>
      </w:r>
      <w:r w:rsidR="00F70EBA">
        <w:t xml:space="preserve">available </w:t>
      </w:r>
      <w:r w:rsidR="00E73361">
        <w:t xml:space="preserve">for use </w:t>
      </w:r>
      <w:r w:rsidR="007E2310">
        <w:t>by</w:t>
      </w:r>
      <w:r w:rsidR="00A65042">
        <w:t xml:space="preserve"> the MOSES office to process payments for events sponsored by the Recreation committee and for handling Grievance committee documents. </w:t>
      </w:r>
      <w:r w:rsidR="000E5563">
        <w:t xml:space="preserve">The committee shall consist of </w:t>
      </w:r>
      <w:r w:rsidR="00CA0B7D">
        <w:t xml:space="preserve">the following </w:t>
      </w:r>
      <w:r w:rsidR="000E5563">
        <w:t>members,</w:t>
      </w:r>
    </w:p>
    <w:p w14:paraId="38B6FA9E" w14:textId="77777777" w:rsidR="003A1700" w:rsidRDefault="003A1700" w:rsidP="003A1700">
      <w:pPr>
        <w:shd w:val="clear" w:color="auto" w:fill="FFFFFF"/>
        <w:ind w:left="1080" w:hanging="360"/>
        <w:sectPr w:rsidR="003A1700" w:rsidSect="00364138">
          <w:footerReference w:type="default" r:id="rId9"/>
          <w:type w:val="continuous"/>
          <w:pgSz w:w="12240" w:h="15840" w:code="1"/>
          <w:pgMar w:top="1080" w:right="1440" w:bottom="720" w:left="1440" w:header="720" w:footer="446" w:gutter="288"/>
          <w:cols w:space="720"/>
          <w:docGrid w:linePitch="360"/>
        </w:sectPr>
      </w:pPr>
    </w:p>
    <w:p w14:paraId="13035357" w14:textId="77777777" w:rsidR="0093708D" w:rsidRDefault="0093708D" w:rsidP="0093708D">
      <w:pPr>
        <w:shd w:val="clear" w:color="auto" w:fill="FFFFFF"/>
        <w:ind w:left="1080" w:hanging="360"/>
      </w:pPr>
      <w:r>
        <w:t>Mark Brum, Chair</w:t>
      </w:r>
    </w:p>
    <w:p w14:paraId="24296264" w14:textId="77777777" w:rsidR="003A1700" w:rsidRDefault="003A1700" w:rsidP="003A1700">
      <w:pPr>
        <w:shd w:val="clear" w:color="auto" w:fill="FFFFFF"/>
        <w:ind w:left="1080" w:hanging="360"/>
      </w:pPr>
      <w:r>
        <w:t>Jennifer Baker</w:t>
      </w:r>
    </w:p>
    <w:p w14:paraId="770D6A44" w14:textId="285F7F90" w:rsidR="003A1700" w:rsidRDefault="003A1700" w:rsidP="003A1700">
      <w:pPr>
        <w:shd w:val="clear" w:color="auto" w:fill="FFFFFF"/>
        <w:ind w:left="1080" w:hanging="360"/>
      </w:pPr>
      <w:r>
        <w:t>Joe Bellino</w:t>
      </w:r>
    </w:p>
    <w:p w14:paraId="555F9BF9" w14:textId="77777777" w:rsidR="003A1700" w:rsidRDefault="003A1700" w:rsidP="003A1700">
      <w:pPr>
        <w:shd w:val="clear" w:color="auto" w:fill="FFFFFF"/>
        <w:ind w:left="1080" w:hanging="360"/>
      </w:pPr>
      <w:r>
        <w:t>Marie Cunningham</w:t>
      </w:r>
    </w:p>
    <w:p w14:paraId="70AFF515" w14:textId="77777777" w:rsidR="00CA0B7D" w:rsidRDefault="00CA0B7D" w:rsidP="00CA0B7D">
      <w:pPr>
        <w:shd w:val="clear" w:color="auto" w:fill="FFFFFF"/>
        <w:ind w:left="1080" w:hanging="360"/>
      </w:pPr>
      <w:r>
        <w:t>Bob Fitzgerald</w:t>
      </w:r>
      <w:r w:rsidRPr="00CA0B7D">
        <w:t xml:space="preserve"> </w:t>
      </w:r>
    </w:p>
    <w:p w14:paraId="6726EC34" w14:textId="640423B3" w:rsidR="00CA0B7D" w:rsidRDefault="003A1700" w:rsidP="00CA0B7D">
      <w:pPr>
        <w:shd w:val="clear" w:color="auto" w:fill="FFFFFF"/>
        <w:ind w:left="1080" w:hanging="360"/>
      </w:pPr>
      <w:r>
        <w:t>Mike Galvin</w:t>
      </w:r>
    </w:p>
    <w:p w14:paraId="0DDA7A59" w14:textId="652714B5" w:rsidR="003A1700" w:rsidRDefault="003A1700" w:rsidP="00CA0B7D">
      <w:pPr>
        <w:shd w:val="clear" w:color="auto" w:fill="FFFFFF"/>
        <w:ind w:left="1080" w:hanging="360"/>
      </w:pPr>
    </w:p>
    <w:p w14:paraId="5EB951F8" w14:textId="77777777" w:rsidR="003A1700" w:rsidRDefault="003A1700" w:rsidP="00CA0B7D">
      <w:pPr>
        <w:shd w:val="clear" w:color="auto" w:fill="FFFFFF"/>
        <w:ind w:left="1080" w:hanging="360"/>
        <w:sectPr w:rsidR="003A1700" w:rsidSect="003A1700">
          <w:type w:val="continuous"/>
          <w:pgSz w:w="12240" w:h="15840" w:code="1"/>
          <w:pgMar w:top="1080" w:right="1440" w:bottom="720" w:left="1440" w:header="720" w:footer="446" w:gutter="288"/>
          <w:cols w:num="2" w:space="252"/>
          <w:docGrid w:linePitch="360"/>
        </w:sectPr>
      </w:pPr>
    </w:p>
    <w:p w14:paraId="6FC5B5DF" w14:textId="4F7092F8" w:rsidR="000E5563" w:rsidRDefault="000E5563" w:rsidP="000E5563">
      <w:pPr>
        <w:shd w:val="clear" w:color="auto" w:fill="FFFFFF"/>
        <w:ind w:left="720" w:hanging="360"/>
      </w:pPr>
      <w:r>
        <w:t>The committee shall report to the Board at the August meeting.</w:t>
      </w:r>
    </w:p>
    <w:p w14:paraId="491057FA" w14:textId="5E78E446" w:rsidR="008B12A9" w:rsidRDefault="008B12A9" w:rsidP="00451FAD">
      <w:pPr>
        <w:ind w:left="360" w:hanging="360"/>
      </w:pPr>
      <w:r w:rsidRPr="00925097">
        <w:t xml:space="preserve">MOTION </w:t>
      </w:r>
      <w:r w:rsidR="007E419B">
        <w:t>PASSED UNAMOUSLY</w:t>
      </w:r>
    </w:p>
    <w:bookmarkEnd w:id="1"/>
    <w:bookmarkEnd w:id="2"/>
    <w:p w14:paraId="07F1E5DA" w14:textId="7B86EA14" w:rsidR="00925097" w:rsidRDefault="00925097" w:rsidP="00925097">
      <w:pPr>
        <w:shd w:val="clear" w:color="auto" w:fill="FFFFFF"/>
        <w:ind w:left="360" w:hanging="360"/>
      </w:pPr>
    </w:p>
    <w:p w14:paraId="1C9D228E" w14:textId="427527C5" w:rsidR="00336341" w:rsidRDefault="008D4241" w:rsidP="008D4241">
      <w:pPr>
        <w:ind w:left="360" w:hanging="360"/>
      </w:pPr>
      <w:r>
        <w:t>MOTION (20220</w:t>
      </w:r>
      <w:r w:rsidR="00EB5E2F">
        <w:t>712</w:t>
      </w:r>
      <w:r>
        <w:t xml:space="preserve">-3) by </w:t>
      </w:r>
      <w:r w:rsidRPr="00796AD7">
        <w:rPr>
          <w:highlight w:val="black"/>
        </w:rPr>
        <w:t>M</w:t>
      </w:r>
      <w:r w:rsidR="007E419B" w:rsidRPr="00796AD7">
        <w:rPr>
          <w:highlight w:val="black"/>
        </w:rPr>
        <w:t xml:space="preserve">r. Prendergast </w:t>
      </w:r>
      <w:r w:rsidRPr="00796AD7">
        <w:rPr>
          <w:highlight w:val="black"/>
        </w:rPr>
        <w:t>/ M</w:t>
      </w:r>
      <w:r w:rsidR="007E419B" w:rsidRPr="00796AD7">
        <w:rPr>
          <w:highlight w:val="black"/>
        </w:rPr>
        <w:t>r. Galvin</w:t>
      </w:r>
      <w:r w:rsidRPr="00451FAD">
        <w:t xml:space="preserve"> to </w:t>
      </w:r>
      <w:r w:rsidR="00336341">
        <w:t>a</w:t>
      </w:r>
      <w:r w:rsidR="007E2310">
        <w:t xml:space="preserve">pprove </w:t>
      </w:r>
      <w:r w:rsidR="00336341">
        <w:t xml:space="preserve">the Presidents appointments to </w:t>
      </w:r>
      <w:r w:rsidR="00EB5E2F">
        <w:t xml:space="preserve">the MOSES Contracting out committee as established </w:t>
      </w:r>
      <w:r w:rsidR="00336341">
        <w:t>in</w:t>
      </w:r>
      <w:r w:rsidR="00EB5E2F">
        <w:t xml:space="preserve"> the Commonwealth collective bargaining agreement</w:t>
      </w:r>
      <w:r w:rsidR="00336341">
        <w:t xml:space="preserve">.  Members </w:t>
      </w:r>
      <w:r w:rsidR="007E2310">
        <w:t>shall</w:t>
      </w:r>
      <w:r w:rsidR="00336341">
        <w:t xml:space="preserve"> consist of, </w:t>
      </w:r>
    </w:p>
    <w:p w14:paraId="1BA20C2F" w14:textId="77777777" w:rsidR="00336341" w:rsidRDefault="00336341" w:rsidP="00336341">
      <w:pPr>
        <w:ind w:left="1080" w:hanging="360"/>
      </w:pPr>
      <w:r>
        <w:t>Marie Cunningham</w:t>
      </w:r>
    </w:p>
    <w:p w14:paraId="56D29864" w14:textId="77777777" w:rsidR="007E419B" w:rsidRDefault="007E419B" w:rsidP="007E419B">
      <w:pPr>
        <w:ind w:left="1080" w:hanging="360"/>
      </w:pPr>
      <w:r>
        <w:t>Joe Dorant</w:t>
      </w:r>
    </w:p>
    <w:p w14:paraId="357B447F" w14:textId="14C96050" w:rsidR="00336341" w:rsidRDefault="00336341" w:rsidP="00336341">
      <w:pPr>
        <w:ind w:left="1080" w:hanging="360"/>
      </w:pPr>
      <w:r>
        <w:t>Darr</w:t>
      </w:r>
      <w:r w:rsidR="00D07C2F">
        <w:t>yl</w:t>
      </w:r>
      <w:r>
        <w:t xml:space="preserve"> </w:t>
      </w:r>
      <w:proofErr w:type="spellStart"/>
      <w:r>
        <w:t>Forgione</w:t>
      </w:r>
      <w:proofErr w:type="spellEnd"/>
    </w:p>
    <w:p w14:paraId="1E7E50AE" w14:textId="4F6D6D22" w:rsidR="00336341" w:rsidRDefault="007E419B" w:rsidP="00336341">
      <w:pPr>
        <w:ind w:left="1080" w:hanging="360"/>
      </w:pPr>
      <w:r>
        <w:lastRenderedPageBreak/>
        <w:t>Betsy O’Brien</w:t>
      </w:r>
    </w:p>
    <w:p w14:paraId="5B4D24BC" w14:textId="05E813D3" w:rsidR="008D4241" w:rsidRDefault="008D4241" w:rsidP="008D4241">
      <w:pPr>
        <w:ind w:left="360" w:hanging="360"/>
      </w:pPr>
      <w:r>
        <w:t>MOTION PASSED</w:t>
      </w:r>
      <w:r w:rsidR="007E419B">
        <w:t xml:space="preserve"> UNANIMOUSLY</w:t>
      </w:r>
    </w:p>
    <w:p w14:paraId="16C70B3E" w14:textId="77777777" w:rsidR="008D4241" w:rsidRDefault="008D4241" w:rsidP="008D4241">
      <w:pPr>
        <w:ind w:left="360" w:hanging="360"/>
      </w:pPr>
    </w:p>
    <w:p w14:paraId="265F8952" w14:textId="5546337E" w:rsidR="00EA667D" w:rsidRDefault="00EA667D" w:rsidP="00E27D49">
      <w:pPr>
        <w:jc w:val="both"/>
      </w:pPr>
      <w:r>
        <w:rPr>
          <w:u w:val="single"/>
        </w:rPr>
        <w:t>GOO</w:t>
      </w:r>
      <w:r w:rsidR="00460EF2">
        <w:rPr>
          <w:u w:val="single"/>
        </w:rPr>
        <w:t>D</w:t>
      </w:r>
      <w:r>
        <w:rPr>
          <w:u w:val="single"/>
        </w:rPr>
        <w:t xml:space="preserve"> OF THE ORDER</w:t>
      </w:r>
      <w:r>
        <w:t xml:space="preserve"> </w:t>
      </w:r>
    </w:p>
    <w:p w14:paraId="68F32967" w14:textId="690B631E" w:rsidR="00943210" w:rsidRDefault="00873E62" w:rsidP="00564789">
      <w:pPr>
        <w:tabs>
          <w:tab w:val="left" w:pos="7345"/>
        </w:tabs>
        <w:jc w:val="both"/>
      </w:pPr>
      <w:r w:rsidRPr="00796AD7">
        <w:rPr>
          <w:highlight w:val="black"/>
        </w:rPr>
        <w:t>Ms. Baker</w:t>
      </w:r>
      <w:r>
        <w:t xml:space="preserve"> noted that the 2020 and 2021 </w:t>
      </w:r>
      <w:r w:rsidR="002D7043">
        <w:t>minutes d</w:t>
      </w:r>
      <w:r>
        <w:t xml:space="preserve">uring COVID are </w:t>
      </w:r>
      <w:r w:rsidR="00EB71CB">
        <w:t xml:space="preserve">not on </w:t>
      </w:r>
      <w:r w:rsidR="002D7043">
        <w:t xml:space="preserve">the MOSES web site </w:t>
      </w:r>
      <w:r w:rsidR="00943210">
        <w:t xml:space="preserve">and </w:t>
      </w:r>
      <w:r w:rsidR="002D7043">
        <w:t xml:space="preserve">there are </w:t>
      </w:r>
      <w:r w:rsidR="00943210">
        <w:t xml:space="preserve">members </w:t>
      </w:r>
      <w:r w:rsidR="002D7043">
        <w:t xml:space="preserve">who </w:t>
      </w:r>
      <w:r w:rsidR="00943210">
        <w:t xml:space="preserve">want to see </w:t>
      </w:r>
      <w:r w:rsidR="002D7043">
        <w:t xml:space="preserve">them. </w:t>
      </w:r>
    </w:p>
    <w:p w14:paraId="3C132609" w14:textId="450EDA7E" w:rsidR="003B7723" w:rsidRDefault="003B7723" w:rsidP="00564789">
      <w:pPr>
        <w:tabs>
          <w:tab w:val="left" w:pos="7345"/>
        </w:tabs>
        <w:jc w:val="both"/>
      </w:pPr>
    </w:p>
    <w:p w14:paraId="2664F1E1" w14:textId="7AC2E543" w:rsidR="003B7723" w:rsidRDefault="003B7723" w:rsidP="00564789">
      <w:pPr>
        <w:tabs>
          <w:tab w:val="left" w:pos="7345"/>
        </w:tabs>
        <w:jc w:val="both"/>
      </w:pPr>
      <w:r w:rsidRPr="00796AD7">
        <w:rPr>
          <w:highlight w:val="black"/>
        </w:rPr>
        <w:t>Mr. Forgione</w:t>
      </w:r>
      <w:r>
        <w:t xml:space="preserve"> noted that he received a card from a member who was very thankful of the help Darryl provided. </w:t>
      </w:r>
    </w:p>
    <w:p w14:paraId="1BA3EB18" w14:textId="77777777" w:rsidR="00943210" w:rsidRDefault="00943210" w:rsidP="00564789">
      <w:pPr>
        <w:tabs>
          <w:tab w:val="left" w:pos="7345"/>
        </w:tabs>
        <w:jc w:val="both"/>
      </w:pPr>
    </w:p>
    <w:p w14:paraId="650E3F5A" w14:textId="26B31D62" w:rsidR="003B7723" w:rsidRDefault="003B7723" w:rsidP="00564789">
      <w:pPr>
        <w:tabs>
          <w:tab w:val="left" w:pos="7345"/>
        </w:tabs>
        <w:jc w:val="both"/>
      </w:pPr>
      <w:r w:rsidRPr="00796AD7">
        <w:rPr>
          <w:highlight w:val="black"/>
        </w:rPr>
        <w:t xml:space="preserve">Mr. </w:t>
      </w:r>
      <w:proofErr w:type="spellStart"/>
      <w:r w:rsidRPr="00796AD7">
        <w:rPr>
          <w:highlight w:val="black"/>
        </w:rPr>
        <w:t>Gottshall</w:t>
      </w:r>
      <w:proofErr w:type="spellEnd"/>
      <w:r>
        <w:t xml:space="preserve"> noted on this day in labor history that Steel worke</w:t>
      </w:r>
      <w:r w:rsidR="00D07C2F">
        <w:t xml:space="preserve">rs </w:t>
      </w:r>
      <w:r>
        <w:t xml:space="preserve">went on strike for 116 days.   </w:t>
      </w:r>
    </w:p>
    <w:p w14:paraId="5A161B3C" w14:textId="781421DB" w:rsidR="003B7723" w:rsidRDefault="006E5E58" w:rsidP="00564789">
      <w:pPr>
        <w:tabs>
          <w:tab w:val="left" w:pos="7345"/>
        </w:tabs>
        <w:jc w:val="both"/>
      </w:pPr>
      <w:hyperlink r:id="rId10" w:history="1">
        <w:r w:rsidR="003308D2">
          <w:rPr>
            <w:rStyle w:val="Hyperlink"/>
          </w:rPr>
          <w:t>Homestead strike - Wikipedia</w:t>
        </w:r>
      </w:hyperlink>
    </w:p>
    <w:p w14:paraId="3763B49D" w14:textId="77777777" w:rsidR="003308D2" w:rsidRDefault="003308D2" w:rsidP="00564789">
      <w:pPr>
        <w:tabs>
          <w:tab w:val="left" w:pos="7345"/>
        </w:tabs>
        <w:jc w:val="both"/>
      </w:pPr>
    </w:p>
    <w:p w14:paraId="74A98659" w14:textId="48D23C70" w:rsidR="00873E62" w:rsidRDefault="00873E62" w:rsidP="00564789">
      <w:pPr>
        <w:tabs>
          <w:tab w:val="left" w:pos="7345"/>
        </w:tabs>
        <w:jc w:val="both"/>
      </w:pPr>
      <w:r>
        <w:t>President Russell thanked Tyler and Steve for their work serving MOSES, especially during the COVID crisis, and wished them luck in their future endeavors.</w:t>
      </w:r>
    </w:p>
    <w:p w14:paraId="3E3702DA" w14:textId="263203BD" w:rsidR="00873E62" w:rsidRDefault="00873E62" w:rsidP="00564789">
      <w:pPr>
        <w:tabs>
          <w:tab w:val="left" w:pos="7345"/>
        </w:tabs>
        <w:jc w:val="both"/>
      </w:pPr>
    </w:p>
    <w:p w14:paraId="67C627C6" w14:textId="77777777" w:rsidR="00873E62" w:rsidRDefault="00873E62" w:rsidP="00564789">
      <w:pPr>
        <w:tabs>
          <w:tab w:val="left" w:pos="7345"/>
        </w:tabs>
        <w:jc w:val="both"/>
      </w:pPr>
    </w:p>
    <w:p w14:paraId="2B456712" w14:textId="30C0C011" w:rsidR="00A529DB" w:rsidRDefault="00997988" w:rsidP="00564789">
      <w:pPr>
        <w:tabs>
          <w:tab w:val="left" w:pos="7345"/>
        </w:tabs>
        <w:jc w:val="both"/>
      </w:pPr>
      <w:r>
        <w:t>M</w:t>
      </w:r>
      <w:r w:rsidR="00A529DB">
        <w:t xml:space="preserve">OTION by </w:t>
      </w:r>
      <w:r w:rsidR="006276EF" w:rsidRPr="00796AD7">
        <w:rPr>
          <w:highlight w:val="black"/>
        </w:rPr>
        <w:t>M</w:t>
      </w:r>
      <w:r w:rsidR="00873E62" w:rsidRPr="00796AD7">
        <w:rPr>
          <w:highlight w:val="black"/>
        </w:rPr>
        <w:t>r. Forgione / Mr. Bondeson</w:t>
      </w:r>
      <w:r w:rsidR="00873E62">
        <w:t xml:space="preserve"> </w:t>
      </w:r>
      <w:r w:rsidR="00A529DB">
        <w:t>to adjourn that PASSED.</w:t>
      </w:r>
    </w:p>
    <w:p w14:paraId="208FEDDD" w14:textId="14963146" w:rsidR="00993795" w:rsidRDefault="00A529DB">
      <w:pPr>
        <w:jc w:val="both"/>
      </w:pPr>
      <w:r>
        <w:t xml:space="preserve">The meeting adjourned at </w:t>
      </w:r>
      <w:r w:rsidR="00873E62">
        <w:t>4:10</w:t>
      </w:r>
      <w:r>
        <w:t xml:space="preserve"> </w:t>
      </w:r>
      <w:r w:rsidR="00580DFC">
        <w:t>p</w:t>
      </w:r>
      <w:r>
        <w:t>.</w:t>
      </w:r>
      <w:r w:rsidR="00580DFC">
        <w:t>m</w:t>
      </w:r>
      <w:r>
        <w:t>.</w:t>
      </w:r>
    </w:p>
    <w:p w14:paraId="3DAF9869" w14:textId="497DB55F" w:rsidR="003D56BF" w:rsidRDefault="003D56BF"/>
    <w:p w14:paraId="40580EBE" w14:textId="63408808" w:rsidR="00A529DB" w:rsidRDefault="00A529DB">
      <w:pPr>
        <w:jc w:val="both"/>
      </w:pPr>
      <w:r>
        <w:t>Respectfully submitted,</w:t>
      </w:r>
    </w:p>
    <w:p w14:paraId="0D3A741B" w14:textId="77777777" w:rsidR="00A529DB" w:rsidRDefault="00A529DB">
      <w:pPr>
        <w:jc w:val="both"/>
      </w:pPr>
    </w:p>
    <w:p w14:paraId="1684E490" w14:textId="77777777" w:rsidR="00A529DB" w:rsidRDefault="00A529DB">
      <w:pPr>
        <w:jc w:val="both"/>
      </w:pPr>
    </w:p>
    <w:p w14:paraId="5E4E43D8" w14:textId="77777777" w:rsidR="001B569C" w:rsidRDefault="00A529DB" w:rsidP="00A4269B">
      <w:pPr>
        <w:jc w:val="both"/>
      </w:pPr>
      <w:r>
        <w:t xml:space="preserve">Allen Bondeson, </w:t>
      </w:r>
    </w:p>
    <w:p w14:paraId="4953BA65" w14:textId="465C1465" w:rsidR="00037279" w:rsidRDefault="00A529DB" w:rsidP="00A4269B">
      <w:pPr>
        <w:jc w:val="both"/>
        <w:rPr>
          <w:u w:val="single"/>
        </w:rPr>
      </w:pPr>
      <w:r>
        <w:t>MOSES Secretary</w:t>
      </w:r>
    </w:p>
    <w:sectPr w:rsidR="00037279" w:rsidSect="00364138">
      <w:type w:val="continuous"/>
      <w:pgSz w:w="12240" w:h="15840" w:code="1"/>
      <w:pgMar w:top="1080" w:right="1440" w:bottom="720" w:left="1440" w:header="720" w:footer="446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8DEC5" w14:textId="77777777" w:rsidR="004875C6" w:rsidRDefault="004875C6">
      <w:r>
        <w:separator/>
      </w:r>
    </w:p>
  </w:endnote>
  <w:endnote w:type="continuationSeparator" w:id="0">
    <w:p w14:paraId="1B8D3EAA" w14:textId="77777777" w:rsidR="004875C6" w:rsidRDefault="004875C6">
      <w:r>
        <w:continuationSeparator/>
      </w:r>
    </w:p>
  </w:endnote>
  <w:endnote w:type="continuationNotice" w:id="1">
    <w:p w14:paraId="4E228CE6" w14:textId="77777777" w:rsidR="004875C6" w:rsidRDefault="004875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CAC7" w14:textId="54F386FE" w:rsidR="004875C6" w:rsidRDefault="004875C6">
    <w:pPr>
      <w:pStyle w:val="Footer"/>
      <w:jc w:val="center"/>
    </w:pP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54D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854D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1F57B" w14:textId="77777777" w:rsidR="004875C6" w:rsidRDefault="004875C6">
      <w:r>
        <w:separator/>
      </w:r>
    </w:p>
  </w:footnote>
  <w:footnote w:type="continuationSeparator" w:id="0">
    <w:p w14:paraId="0E402704" w14:textId="77777777" w:rsidR="004875C6" w:rsidRDefault="004875C6">
      <w:r>
        <w:continuationSeparator/>
      </w:r>
    </w:p>
  </w:footnote>
  <w:footnote w:type="continuationNotice" w:id="1">
    <w:p w14:paraId="0D546433" w14:textId="77777777" w:rsidR="004875C6" w:rsidRDefault="004875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3C0"/>
    <w:multiLevelType w:val="hybridMultilevel"/>
    <w:tmpl w:val="31E82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832B7"/>
    <w:multiLevelType w:val="hybridMultilevel"/>
    <w:tmpl w:val="9B768A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2023"/>
    <w:multiLevelType w:val="hybridMultilevel"/>
    <w:tmpl w:val="4F8621B2"/>
    <w:lvl w:ilvl="0" w:tplc="89C6F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5509B"/>
    <w:multiLevelType w:val="hybridMultilevel"/>
    <w:tmpl w:val="061CAF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3472F26"/>
    <w:multiLevelType w:val="hybridMultilevel"/>
    <w:tmpl w:val="31E82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D7267"/>
    <w:multiLevelType w:val="hybridMultilevel"/>
    <w:tmpl w:val="11FE7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32155"/>
    <w:multiLevelType w:val="hybridMultilevel"/>
    <w:tmpl w:val="7DB065C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81B3F"/>
    <w:multiLevelType w:val="hybridMultilevel"/>
    <w:tmpl w:val="D6BEEDBC"/>
    <w:lvl w:ilvl="0" w:tplc="5F303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02077"/>
    <w:multiLevelType w:val="hybridMultilevel"/>
    <w:tmpl w:val="576C5C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8D53148"/>
    <w:multiLevelType w:val="hybridMultilevel"/>
    <w:tmpl w:val="66C29B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120DC9"/>
    <w:multiLevelType w:val="hybridMultilevel"/>
    <w:tmpl w:val="BBBA6EC4"/>
    <w:lvl w:ilvl="0" w:tplc="AC42D3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30C4E"/>
    <w:multiLevelType w:val="hybridMultilevel"/>
    <w:tmpl w:val="467EC2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41302"/>
    <w:multiLevelType w:val="hybridMultilevel"/>
    <w:tmpl w:val="DD0479B2"/>
    <w:lvl w:ilvl="0" w:tplc="1A9C353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100C08"/>
    <w:multiLevelType w:val="hybridMultilevel"/>
    <w:tmpl w:val="D15436B0"/>
    <w:lvl w:ilvl="0" w:tplc="D110D0CC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62930981">
    <w:abstractNumId w:val="8"/>
  </w:num>
  <w:num w:numId="2" w16cid:durableId="1880169406">
    <w:abstractNumId w:val="13"/>
  </w:num>
  <w:num w:numId="3" w16cid:durableId="1254779267">
    <w:abstractNumId w:val="10"/>
  </w:num>
  <w:num w:numId="4" w16cid:durableId="694575085">
    <w:abstractNumId w:val="9"/>
  </w:num>
  <w:num w:numId="5" w16cid:durableId="1968270700">
    <w:abstractNumId w:val="12"/>
  </w:num>
  <w:num w:numId="6" w16cid:durableId="1842693763">
    <w:abstractNumId w:val="2"/>
  </w:num>
  <w:num w:numId="7" w16cid:durableId="1443182410">
    <w:abstractNumId w:val="3"/>
  </w:num>
  <w:num w:numId="8" w16cid:durableId="1550606696">
    <w:abstractNumId w:val="5"/>
  </w:num>
  <w:num w:numId="9" w16cid:durableId="1334606404">
    <w:abstractNumId w:val="0"/>
  </w:num>
  <w:num w:numId="10" w16cid:durableId="2102136792">
    <w:abstractNumId w:val="11"/>
  </w:num>
  <w:num w:numId="11" w16cid:durableId="545919586">
    <w:abstractNumId w:val="6"/>
  </w:num>
  <w:num w:numId="12" w16cid:durableId="767390337">
    <w:abstractNumId w:val="1"/>
  </w:num>
  <w:num w:numId="13" w16cid:durableId="564296561">
    <w:abstractNumId w:val="4"/>
  </w:num>
  <w:num w:numId="14" w16cid:durableId="4023350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4B3"/>
    <w:rsid w:val="000005B3"/>
    <w:rsid w:val="000011BC"/>
    <w:rsid w:val="00001A9E"/>
    <w:rsid w:val="00001F77"/>
    <w:rsid w:val="00002E20"/>
    <w:rsid w:val="00003D15"/>
    <w:rsid w:val="000040E9"/>
    <w:rsid w:val="0000471E"/>
    <w:rsid w:val="0000493C"/>
    <w:rsid w:val="000049CB"/>
    <w:rsid w:val="000061AB"/>
    <w:rsid w:val="0000626D"/>
    <w:rsid w:val="0000636E"/>
    <w:rsid w:val="00006D0C"/>
    <w:rsid w:val="000078EF"/>
    <w:rsid w:val="0001047C"/>
    <w:rsid w:val="000114F7"/>
    <w:rsid w:val="00013031"/>
    <w:rsid w:val="000144A8"/>
    <w:rsid w:val="0001511C"/>
    <w:rsid w:val="0001526B"/>
    <w:rsid w:val="00015634"/>
    <w:rsid w:val="00015683"/>
    <w:rsid w:val="00017A5A"/>
    <w:rsid w:val="00017D3B"/>
    <w:rsid w:val="00020EB6"/>
    <w:rsid w:val="00021079"/>
    <w:rsid w:val="00021503"/>
    <w:rsid w:val="00021A53"/>
    <w:rsid w:val="0002222C"/>
    <w:rsid w:val="0002280B"/>
    <w:rsid w:val="0002302F"/>
    <w:rsid w:val="0002378B"/>
    <w:rsid w:val="000242A8"/>
    <w:rsid w:val="00024740"/>
    <w:rsid w:val="000248D1"/>
    <w:rsid w:val="00024FEA"/>
    <w:rsid w:val="00025230"/>
    <w:rsid w:val="00025B89"/>
    <w:rsid w:val="00025C73"/>
    <w:rsid w:val="000268BD"/>
    <w:rsid w:val="00026A6C"/>
    <w:rsid w:val="00027519"/>
    <w:rsid w:val="00027650"/>
    <w:rsid w:val="000277DE"/>
    <w:rsid w:val="00030538"/>
    <w:rsid w:val="00032130"/>
    <w:rsid w:val="00032B4B"/>
    <w:rsid w:val="000337FE"/>
    <w:rsid w:val="000342A1"/>
    <w:rsid w:val="00035FF9"/>
    <w:rsid w:val="00036C18"/>
    <w:rsid w:val="00037279"/>
    <w:rsid w:val="000372C3"/>
    <w:rsid w:val="00041171"/>
    <w:rsid w:val="0004179E"/>
    <w:rsid w:val="00041C6E"/>
    <w:rsid w:val="00041E98"/>
    <w:rsid w:val="000426BE"/>
    <w:rsid w:val="00042BD1"/>
    <w:rsid w:val="000435D0"/>
    <w:rsid w:val="000454E0"/>
    <w:rsid w:val="000458AF"/>
    <w:rsid w:val="0004604F"/>
    <w:rsid w:val="00046886"/>
    <w:rsid w:val="000470D6"/>
    <w:rsid w:val="00047577"/>
    <w:rsid w:val="00047953"/>
    <w:rsid w:val="00047A35"/>
    <w:rsid w:val="00047FA7"/>
    <w:rsid w:val="0005034A"/>
    <w:rsid w:val="000506EA"/>
    <w:rsid w:val="000511DE"/>
    <w:rsid w:val="0005125E"/>
    <w:rsid w:val="00051B47"/>
    <w:rsid w:val="00052BB6"/>
    <w:rsid w:val="00052F86"/>
    <w:rsid w:val="00053E98"/>
    <w:rsid w:val="00054EBA"/>
    <w:rsid w:val="00055EB7"/>
    <w:rsid w:val="000562B5"/>
    <w:rsid w:val="0005682C"/>
    <w:rsid w:val="0005695B"/>
    <w:rsid w:val="00056CFA"/>
    <w:rsid w:val="00057699"/>
    <w:rsid w:val="00060187"/>
    <w:rsid w:val="0006046D"/>
    <w:rsid w:val="00060A57"/>
    <w:rsid w:val="0006295B"/>
    <w:rsid w:val="00062BEE"/>
    <w:rsid w:val="00063B30"/>
    <w:rsid w:val="0006571D"/>
    <w:rsid w:val="00065D7D"/>
    <w:rsid w:val="0006652F"/>
    <w:rsid w:val="000670D3"/>
    <w:rsid w:val="00067D4C"/>
    <w:rsid w:val="000719BA"/>
    <w:rsid w:val="00071A5D"/>
    <w:rsid w:val="0007212C"/>
    <w:rsid w:val="00074AF3"/>
    <w:rsid w:val="00074B1B"/>
    <w:rsid w:val="00074D01"/>
    <w:rsid w:val="00074EDA"/>
    <w:rsid w:val="0007541E"/>
    <w:rsid w:val="0007580D"/>
    <w:rsid w:val="0007709D"/>
    <w:rsid w:val="00077AC5"/>
    <w:rsid w:val="0008018D"/>
    <w:rsid w:val="000807FA"/>
    <w:rsid w:val="00080AC1"/>
    <w:rsid w:val="00081045"/>
    <w:rsid w:val="000811B7"/>
    <w:rsid w:val="0008170C"/>
    <w:rsid w:val="000817D4"/>
    <w:rsid w:val="00081CFD"/>
    <w:rsid w:val="0008214D"/>
    <w:rsid w:val="000826F1"/>
    <w:rsid w:val="00082E23"/>
    <w:rsid w:val="0008419E"/>
    <w:rsid w:val="00084BFD"/>
    <w:rsid w:val="000852C7"/>
    <w:rsid w:val="000863F8"/>
    <w:rsid w:val="0008691E"/>
    <w:rsid w:val="00086C6B"/>
    <w:rsid w:val="00086DBF"/>
    <w:rsid w:val="00086F5D"/>
    <w:rsid w:val="00087391"/>
    <w:rsid w:val="00087990"/>
    <w:rsid w:val="000909CB"/>
    <w:rsid w:val="00090BB3"/>
    <w:rsid w:val="00091207"/>
    <w:rsid w:val="00091C50"/>
    <w:rsid w:val="00091E86"/>
    <w:rsid w:val="00093CBB"/>
    <w:rsid w:val="000943FA"/>
    <w:rsid w:val="00094C5F"/>
    <w:rsid w:val="000954F0"/>
    <w:rsid w:val="00095803"/>
    <w:rsid w:val="00096CF5"/>
    <w:rsid w:val="00096E43"/>
    <w:rsid w:val="000A01FB"/>
    <w:rsid w:val="000A1A1A"/>
    <w:rsid w:val="000A21C3"/>
    <w:rsid w:val="000A289F"/>
    <w:rsid w:val="000A299A"/>
    <w:rsid w:val="000A315E"/>
    <w:rsid w:val="000A36CB"/>
    <w:rsid w:val="000A3760"/>
    <w:rsid w:val="000A48EB"/>
    <w:rsid w:val="000A49BC"/>
    <w:rsid w:val="000A5366"/>
    <w:rsid w:val="000A58B5"/>
    <w:rsid w:val="000A6547"/>
    <w:rsid w:val="000B002A"/>
    <w:rsid w:val="000B00A9"/>
    <w:rsid w:val="000B0850"/>
    <w:rsid w:val="000B1C40"/>
    <w:rsid w:val="000B2B3E"/>
    <w:rsid w:val="000B2EA2"/>
    <w:rsid w:val="000B379D"/>
    <w:rsid w:val="000B37B2"/>
    <w:rsid w:val="000B3E4E"/>
    <w:rsid w:val="000B6302"/>
    <w:rsid w:val="000B7004"/>
    <w:rsid w:val="000B7B58"/>
    <w:rsid w:val="000C0325"/>
    <w:rsid w:val="000C04CC"/>
    <w:rsid w:val="000C0A14"/>
    <w:rsid w:val="000C2CCC"/>
    <w:rsid w:val="000C3A8A"/>
    <w:rsid w:val="000C3B1D"/>
    <w:rsid w:val="000C3D9E"/>
    <w:rsid w:val="000C407F"/>
    <w:rsid w:val="000C4502"/>
    <w:rsid w:val="000C4F2D"/>
    <w:rsid w:val="000C6AA7"/>
    <w:rsid w:val="000C70AA"/>
    <w:rsid w:val="000C7AF0"/>
    <w:rsid w:val="000C7F77"/>
    <w:rsid w:val="000D015D"/>
    <w:rsid w:val="000D0C0A"/>
    <w:rsid w:val="000D14AC"/>
    <w:rsid w:val="000D1583"/>
    <w:rsid w:val="000D15A3"/>
    <w:rsid w:val="000D18D1"/>
    <w:rsid w:val="000D1D0E"/>
    <w:rsid w:val="000D223D"/>
    <w:rsid w:val="000D3D2B"/>
    <w:rsid w:val="000D4607"/>
    <w:rsid w:val="000D470E"/>
    <w:rsid w:val="000D59B6"/>
    <w:rsid w:val="000D7E14"/>
    <w:rsid w:val="000E087A"/>
    <w:rsid w:val="000E1855"/>
    <w:rsid w:val="000E4286"/>
    <w:rsid w:val="000E4F68"/>
    <w:rsid w:val="000E5170"/>
    <w:rsid w:val="000E53E4"/>
    <w:rsid w:val="000E5563"/>
    <w:rsid w:val="000E7009"/>
    <w:rsid w:val="000E7391"/>
    <w:rsid w:val="000F010D"/>
    <w:rsid w:val="000F0844"/>
    <w:rsid w:val="000F0F29"/>
    <w:rsid w:val="000F14A1"/>
    <w:rsid w:val="000F1B4E"/>
    <w:rsid w:val="000F1EA1"/>
    <w:rsid w:val="000F2921"/>
    <w:rsid w:val="000F2CB0"/>
    <w:rsid w:val="000F3477"/>
    <w:rsid w:val="000F3854"/>
    <w:rsid w:val="000F4064"/>
    <w:rsid w:val="000F42E3"/>
    <w:rsid w:val="000F466B"/>
    <w:rsid w:val="000F5B4C"/>
    <w:rsid w:val="000F5DDB"/>
    <w:rsid w:val="000F6E6A"/>
    <w:rsid w:val="000F7456"/>
    <w:rsid w:val="00100215"/>
    <w:rsid w:val="00100C45"/>
    <w:rsid w:val="0010126E"/>
    <w:rsid w:val="001016A0"/>
    <w:rsid w:val="0010172B"/>
    <w:rsid w:val="00102C39"/>
    <w:rsid w:val="00103901"/>
    <w:rsid w:val="00104157"/>
    <w:rsid w:val="00104410"/>
    <w:rsid w:val="001045FF"/>
    <w:rsid w:val="00105022"/>
    <w:rsid w:val="0010516C"/>
    <w:rsid w:val="00107622"/>
    <w:rsid w:val="00107DDA"/>
    <w:rsid w:val="00110A39"/>
    <w:rsid w:val="00110AD4"/>
    <w:rsid w:val="00111026"/>
    <w:rsid w:val="001116C8"/>
    <w:rsid w:val="00112C80"/>
    <w:rsid w:val="001134D5"/>
    <w:rsid w:val="00113CE1"/>
    <w:rsid w:val="00114D3A"/>
    <w:rsid w:val="00115BDD"/>
    <w:rsid w:val="00115D8F"/>
    <w:rsid w:val="00116339"/>
    <w:rsid w:val="00117DC6"/>
    <w:rsid w:val="00120711"/>
    <w:rsid w:val="00120811"/>
    <w:rsid w:val="00121EF3"/>
    <w:rsid w:val="00122448"/>
    <w:rsid w:val="00122710"/>
    <w:rsid w:val="00122944"/>
    <w:rsid w:val="00122E6A"/>
    <w:rsid w:val="00123224"/>
    <w:rsid w:val="00123B64"/>
    <w:rsid w:val="00124596"/>
    <w:rsid w:val="00124917"/>
    <w:rsid w:val="00124E4F"/>
    <w:rsid w:val="00124E9B"/>
    <w:rsid w:val="0012503B"/>
    <w:rsid w:val="00125855"/>
    <w:rsid w:val="00126E88"/>
    <w:rsid w:val="00126EB2"/>
    <w:rsid w:val="0012734F"/>
    <w:rsid w:val="00130464"/>
    <w:rsid w:val="00130A08"/>
    <w:rsid w:val="00131AE0"/>
    <w:rsid w:val="0013208D"/>
    <w:rsid w:val="00132471"/>
    <w:rsid w:val="0013275B"/>
    <w:rsid w:val="00133A01"/>
    <w:rsid w:val="00134738"/>
    <w:rsid w:val="00134CC2"/>
    <w:rsid w:val="00135509"/>
    <w:rsid w:val="00136324"/>
    <w:rsid w:val="0013699D"/>
    <w:rsid w:val="00136A64"/>
    <w:rsid w:val="0013768A"/>
    <w:rsid w:val="001414E7"/>
    <w:rsid w:val="0014182B"/>
    <w:rsid w:val="00141B67"/>
    <w:rsid w:val="001437D6"/>
    <w:rsid w:val="00143E91"/>
    <w:rsid w:val="00143F8F"/>
    <w:rsid w:val="00145460"/>
    <w:rsid w:val="00145AD1"/>
    <w:rsid w:val="00145EC2"/>
    <w:rsid w:val="00146E37"/>
    <w:rsid w:val="001478F7"/>
    <w:rsid w:val="0015145E"/>
    <w:rsid w:val="00151DBB"/>
    <w:rsid w:val="00151F37"/>
    <w:rsid w:val="00152E6F"/>
    <w:rsid w:val="0015336E"/>
    <w:rsid w:val="0015393D"/>
    <w:rsid w:val="001542DC"/>
    <w:rsid w:val="001543E1"/>
    <w:rsid w:val="001545C8"/>
    <w:rsid w:val="00154EF9"/>
    <w:rsid w:val="00154F7D"/>
    <w:rsid w:val="00155471"/>
    <w:rsid w:val="00155944"/>
    <w:rsid w:val="00156227"/>
    <w:rsid w:val="00156861"/>
    <w:rsid w:val="00156D1E"/>
    <w:rsid w:val="001604D2"/>
    <w:rsid w:val="00160689"/>
    <w:rsid w:val="00160C24"/>
    <w:rsid w:val="00160E40"/>
    <w:rsid w:val="00160E74"/>
    <w:rsid w:val="00161C51"/>
    <w:rsid w:val="00162F4B"/>
    <w:rsid w:val="001641E1"/>
    <w:rsid w:val="00164449"/>
    <w:rsid w:val="0016476B"/>
    <w:rsid w:val="0016541B"/>
    <w:rsid w:val="00165C19"/>
    <w:rsid w:val="00165FC3"/>
    <w:rsid w:val="001664C6"/>
    <w:rsid w:val="00166623"/>
    <w:rsid w:val="0016722C"/>
    <w:rsid w:val="00167C20"/>
    <w:rsid w:val="00170C59"/>
    <w:rsid w:val="00171143"/>
    <w:rsid w:val="00172769"/>
    <w:rsid w:val="0017284D"/>
    <w:rsid w:val="00173BE9"/>
    <w:rsid w:val="00174C29"/>
    <w:rsid w:val="00174C51"/>
    <w:rsid w:val="00174F73"/>
    <w:rsid w:val="0017559F"/>
    <w:rsid w:val="0017603C"/>
    <w:rsid w:val="0017617C"/>
    <w:rsid w:val="00180085"/>
    <w:rsid w:val="00180372"/>
    <w:rsid w:val="00181CFA"/>
    <w:rsid w:val="00181F26"/>
    <w:rsid w:val="001842FF"/>
    <w:rsid w:val="00184A61"/>
    <w:rsid w:val="00184C36"/>
    <w:rsid w:val="001853D6"/>
    <w:rsid w:val="00186016"/>
    <w:rsid w:val="00186B15"/>
    <w:rsid w:val="00187688"/>
    <w:rsid w:val="00191937"/>
    <w:rsid w:val="001919A4"/>
    <w:rsid w:val="001923FB"/>
    <w:rsid w:val="001936F9"/>
    <w:rsid w:val="00194A40"/>
    <w:rsid w:val="00194FF1"/>
    <w:rsid w:val="00195461"/>
    <w:rsid w:val="00195C49"/>
    <w:rsid w:val="00195F9C"/>
    <w:rsid w:val="00196236"/>
    <w:rsid w:val="001964FD"/>
    <w:rsid w:val="00196FF4"/>
    <w:rsid w:val="001970A7"/>
    <w:rsid w:val="00197A6B"/>
    <w:rsid w:val="00197C60"/>
    <w:rsid w:val="001A036B"/>
    <w:rsid w:val="001A0415"/>
    <w:rsid w:val="001A1887"/>
    <w:rsid w:val="001A23FD"/>
    <w:rsid w:val="001A2E1B"/>
    <w:rsid w:val="001A35CD"/>
    <w:rsid w:val="001A394C"/>
    <w:rsid w:val="001A4088"/>
    <w:rsid w:val="001A4F62"/>
    <w:rsid w:val="001A5B3D"/>
    <w:rsid w:val="001A5C5A"/>
    <w:rsid w:val="001A6017"/>
    <w:rsid w:val="001A64FA"/>
    <w:rsid w:val="001A6AF0"/>
    <w:rsid w:val="001A7255"/>
    <w:rsid w:val="001A74A1"/>
    <w:rsid w:val="001A7825"/>
    <w:rsid w:val="001B0693"/>
    <w:rsid w:val="001B0BA8"/>
    <w:rsid w:val="001B18D9"/>
    <w:rsid w:val="001B1BA7"/>
    <w:rsid w:val="001B3565"/>
    <w:rsid w:val="001B569C"/>
    <w:rsid w:val="001B5AF4"/>
    <w:rsid w:val="001B6239"/>
    <w:rsid w:val="001B63E8"/>
    <w:rsid w:val="001B668A"/>
    <w:rsid w:val="001B72CB"/>
    <w:rsid w:val="001B753D"/>
    <w:rsid w:val="001B7984"/>
    <w:rsid w:val="001C008C"/>
    <w:rsid w:val="001C0493"/>
    <w:rsid w:val="001C15E6"/>
    <w:rsid w:val="001C21A8"/>
    <w:rsid w:val="001C2356"/>
    <w:rsid w:val="001C38E5"/>
    <w:rsid w:val="001C3F01"/>
    <w:rsid w:val="001C4087"/>
    <w:rsid w:val="001C443F"/>
    <w:rsid w:val="001C627F"/>
    <w:rsid w:val="001C6685"/>
    <w:rsid w:val="001C68A2"/>
    <w:rsid w:val="001C69DC"/>
    <w:rsid w:val="001C6FFA"/>
    <w:rsid w:val="001C7308"/>
    <w:rsid w:val="001D01B3"/>
    <w:rsid w:val="001D01BF"/>
    <w:rsid w:val="001D07C0"/>
    <w:rsid w:val="001D07C3"/>
    <w:rsid w:val="001D2FEE"/>
    <w:rsid w:val="001D3006"/>
    <w:rsid w:val="001D32BB"/>
    <w:rsid w:val="001D467C"/>
    <w:rsid w:val="001D6F6D"/>
    <w:rsid w:val="001D7BA0"/>
    <w:rsid w:val="001E142F"/>
    <w:rsid w:val="001E344C"/>
    <w:rsid w:val="001E3992"/>
    <w:rsid w:val="001E50EC"/>
    <w:rsid w:val="001E57DB"/>
    <w:rsid w:val="001E6690"/>
    <w:rsid w:val="001E736F"/>
    <w:rsid w:val="001E7940"/>
    <w:rsid w:val="001E7E9A"/>
    <w:rsid w:val="001F00E7"/>
    <w:rsid w:val="001F05FD"/>
    <w:rsid w:val="001F2990"/>
    <w:rsid w:val="001F2FC5"/>
    <w:rsid w:val="001F3890"/>
    <w:rsid w:val="001F42D0"/>
    <w:rsid w:val="001F4353"/>
    <w:rsid w:val="001F4E74"/>
    <w:rsid w:val="001F5772"/>
    <w:rsid w:val="001F6008"/>
    <w:rsid w:val="001F64BE"/>
    <w:rsid w:val="001F67E4"/>
    <w:rsid w:val="001F68D9"/>
    <w:rsid w:val="001F704F"/>
    <w:rsid w:val="001F7059"/>
    <w:rsid w:val="001F7515"/>
    <w:rsid w:val="001F7F17"/>
    <w:rsid w:val="001F7F44"/>
    <w:rsid w:val="00200660"/>
    <w:rsid w:val="00201808"/>
    <w:rsid w:val="00201E32"/>
    <w:rsid w:val="00202BB3"/>
    <w:rsid w:val="00203193"/>
    <w:rsid w:val="002036CA"/>
    <w:rsid w:val="00203B58"/>
    <w:rsid w:val="00204832"/>
    <w:rsid w:val="00204DAE"/>
    <w:rsid w:val="00205000"/>
    <w:rsid w:val="00205EE9"/>
    <w:rsid w:val="00205F65"/>
    <w:rsid w:val="00206227"/>
    <w:rsid w:val="00206CEF"/>
    <w:rsid w:val="0020787E"/>
    <w:rsid w:val="00210FAD"/>
    <w:rsid w:val="002136C3"/>
    <w:rsid w:val="00213BBB"/>
    <w:rsid w:val="002140E7"/>
    <w:rsid w:val="0021442C"/>
    <w:rsid w:val="0021569C"/>
    <w:rsid w:val="002162EE"/>
    <w:rsid w:val="002165DB"/>
    <w:rsid w:val="0021686F"/>
    <w:rsid w:val="00217161"/>
    <w:rsid w:val="00217D86"/>
    <w:rsid w:val="00220FD3"/>
    <w:rsid w:val="00221095"/>
    <w:rsid w:val="00221E99"/>
    <w:rsid w:val="00222442"/>
    <w:rsid w:val="00222B60"/>
    <w:rsid w:val="00224099"/>
    <w:rsid w:val="00224451"/>
    <w:rsid w:val="00224D6E"/>
    <w:rsid w:val="002253EF"/>
    <w:rsid w:val="0022649B"/>
    <w:rsid w:val="002264F2"/>
    <w:rsid w:val="00226E07"/>
    <w:rsid w:val="00226EFB"/>
    <w:rsid w:val="00227ABF"/>
    <w:rsid w:val="00230805"/>
    <w:rsid w:val="00230AEE"/>
    <w:rsid w:val="00231E4E"/>
    <w:rsid w:val="00232EEC"/>
    <w:rsid w:val="00233286"/>
    <w:rsid w:val="0023411A"/>
    <w:rsid w:val="00235996"/>
    <w:rsid w:val="00235B40"/>
    <w:rsid w:val="00236498"/>
    <w:rsid w:val="002368FB"/>
    <w:rsid w:val="00236FEC"/>
    <w:rsid w:val="002370C7"/>
    <w:rsid w:val="002373F0"/>
    <w:rsid w:val="00237B73"/>
    <w:rsid w:val="002407C2"/>
    <w:rsid w:val="0024131A"/>
    <w:rsid w:val="00241EFF"/>
    <w:rsid w:val="00242A62"/>
    <w:rsid w:val="00242B0A"/>
    <w:rsid w:val="00243158"/>
    <w:rsid w:val="00244F32"/>
    <w:rsid w:val="00245553"/>
    <w:rsid w:val="002463AF"/>
    <w:rsid w:val="002471EB"/>
    <w:rsid w:val="002514AE"/>
    <w:rsid w:val="00251B8E"/>
    <w:rsid w:val="0025224E"/>
    <w:rsid w:val="00252FB5"/>
    <w:rsid w:val="00253263"/>
    <w:rsid w:val="00254543"/>
    <w:rsid w:val="00257404"/>
    <w:rsid w:val="00257A91"/>
    <w:rsid w:val="002605E4"/>
    <w:rsid w:val="002615F5"/>
    <w:rsid w:val="00261B42"/>
    <w:rsid w:val="00261D42"/>
    <w:rsid w:val="002634A9"/>
    <w:rsid w:val="00263682"/>
    <w:rsid w:val="00263937"/>
    <w:rsid w:val="00263B1F"/>
    <w:rsid w:val="00264875"/>
    <w:rsid w:val="00265BD4"/>
    <w:rsid w:val="00265D9C"/>
    <w:rsid w:val="00266A4C"/>
    <w:rsid w:val="00266AAE"/>
    <w:rsid w:val="00271BEC"/>
    <w:rsid w:val="00272559"/>
    <w:rsid w:val="00272643"/>
    <w:rsid w:val="00272C24"/>
    <w:rsid w:val="00272D17"/>
    <w:rsid w:val="002733D1"/>
    <w:rsid w:val="00273493"/>
    <w:rsid w:val="002737E6"/>
    <w:rsid w:val="002742F7"/>
    <w:rsid w:val="002750FC"/>
    <w:rsid w:val="00275624"/>
    <w:rsid w:val="00275C8C"/>
    <w:rsid w:val="00275CDF"/>
    <w:rsid w:val="002761DF"/>
    <w:rsid w:val="002772EB"/>
    <w:rsid w:val="00277AA2"/>
    <w:rsid w:val="00280D9A"/>
    <w:rsid w:val="00281675"/>
    <w:rsid w:val="00282DA3"/>
    <w:rsid w:val="00283289"/>
    <w:rsid w:val="00283E8C"/>
    <w:rsid w:val="0028428B"/>
    <w:rsid w:val="00284B20"/>
    <w:rsid w:val="00286080"/>
    <w:rsid w:val="00287BA5"/>
    <w:rsid w:val="00290575"/>
    <w:rsid w:val="00290582"/>
    <w:rsid w:val="00290FC8"/>
    <w:rsid w:val="002925A6"/>
    <w:rsid w:val="00294828"/>
    <w:rsid w:val="00294F36"/>
    <w:rsid w:val="00296243"/>
    <w:rsid w:val="00296A07"/>
    <w:rsid w:val="00296F0F"/>
    <w:rsid w:val="002978D7"/>
    <w:rsid w:val="002979C8"/>
    <w:rsid w:val="002A01B7"/>
    <w:rsid w:val="002A1258"/>
    <w:rsid w:val="002A18D4"/>
    <w:rsid w:val="002A1A92"/>
    <w:rsid w:val="002A542B"/>
    <w:rsid w:val="002A55B1"/>
    <w:rsid w:val="002A57A4"/>
    <w:rsid w:val="002A638B"/>
    <w:rsid w:val="002A6815"/>
    <w:rsid w:val="002A6F59"/>
    <w:rsid w:val="002A738E"/>
    <w:rsid w:val="002A7ECF"/>
    <w:rsid w:val="002B0B0F"/>
    <w:rsid w:val="002B19D8"/>
    <w:rsid w:val="002B23F6"/>
    <w:rsid w:val="002B2F13"/>
    <w:rsid w:val="002B335C"/>
    <w:rsid w:val="002B33AB"/>
    <w:rsid w:val="002B3EEE"/>
    <w:rsid w:val="002B4A93"/>
    <w:rsid w:val="002B54BB"/>
    <w:rsid w:val="002B74A0"/>
    <w:rsid w:val="002B7915"/>
    <w:rsid w:val="002B7AF5"/>
    <w:rsid w:val="002B7C5A"/>
    <w:rsid w:val="002C0C95"/>
    <w:rsid w:val="002C2F01"/>
    <w:rsid w:val="002C3EF7"/>
    <w:rsid w:val="002C616B"/>
    <w:rsid w:val="002C6B5B"/>
    <w:rsid w:val="002C6D6A"/>
    <w:rsid w:val="002C78B0"/>
    <w:rsid w:val="002D0171"/>
    <w:rsid w:val="002D0DE6"/>
    <w:rsid w:val="002D11A2"/>
    <w:rsid w:val="002D1F79"/>
    <w:rsid w:val="002D1F90"/>
    <w:rsid w:val="002D2186"/>
    <w:rsid w:val="002D2F90"/>
    <w:rsid w:val="002D4598"/>
    <w:rsid w:val="002D4E1D"/>
    <w:rsid w:val="002D4FFD"/>
    <w:rsid w:val="002D5BFD"/>
    <w:rsid w:val="002D636F"/>
    <w:rsid w:val="002D63B3"/>
    <w:rsid w:val="002D7043"/>
    <w:rsid w:val="002D7A9C"/>
    <w:rsid w:val="002D7E1B"/>
    <w:rsid w:val="002E01C1"/>
    <w:rsid w:val="002E264C"/>
    <w:rsid w:val="002E429A"/>
    <w:rsid w:val="002E48C2"/>
    <w:rsid w:val="002E4BE5"/>
    <w:rsid w:val="002E4C23"/>
    <w:rsid w:val="002E4F04"/>
    <w:rsid w:val="002E5467"/>
    <w:rsid w:val="002E666D"/>
    <w:rsid w:val="002E7D00"/>
    <w:rsid w:val="002F06D3"/>
    <w:rsid w:val="002F071D"/>
    <w:rsid w:val="002F1E2A"/>
    <w:rsid w:val="002F2FEF"/>
    <w:rsid w:val="002F3157"/>
    <w:rsid w:val="002F387B"/>
    <w:rsid w:val="002F3C28"/>
    <w:rsid w:val="002F5408"/>
    <w:rsid w:val="002F561D"/>
    <w:rsid w:val="002F680D"/>
    <w:rsid w:val="002F7E75"/>
    <w:rsid w:val="002F7EDB"/>
    <w:rsid w:val="003010E7"/>
    <w:rsid w:val="0030142F"/>
    <w:rsid w:val="00301E16"/>
    <w:rsid w:val="00301F31"/>
    <w:rsid w:val="00302146"/>
    <w:rsid w:val="003025BA"/>
    <w:rsid w:val="00302C85"/>
    <w:rsid w:val="0030401B"/>
    <w:rsid w:val="0030553D"/>
    <w:rsid w:val="003057D2"/>
    <w:rsid w:val="00306DAB"/>
    <w:rsid w:val="003073E8"/>
    <w:rsid w:val="0030761B"/>
    <w:rsid w:val="00310248"/>
    <w:rsid w:val="00310A91"/>
    <w:rsid w:val="003111C7"/>
    <w:rsid w:val="0031174F"/>
    <w:rsid w:val="003117A7"/>
    <w:rsid w:val="0031244F"/>
    <w:rsid w:val="00312702"/>
    <w:rsid w:val="00312EF5"/>
    <w:rsid w:val="00313ED6"/>
    <w:rsid w:val="0031466D"/>
    <w:rsid w:val="00316886"/>
    <w:rsid w:val="00317C2E"/>
    <w:rsid w:val="0032047C"/>
    <w:rsid w:val="003211C8"/>
    <w:rsid w:val="00321820"/>
    <w:rsid w:val="003219F1"/>
    <w:rsid w:val="0032287D"/>
    <w:rsid w:val="00322950"/>
    <w:rsid w:val="0032309D"/>
    <w:rsid w:val="003237B8"/>
    <w:rsid w:val="003239E2"/>
    <w:rsid w:val="003246FA"/>
    <w:rsid w:val="00325637"/>
    <w:rsid w:val="003256C3"/>
    <w:rsid w:val="0032647B"/>
    <w:rsid w:val="00326A6F"/>
    <w:rsid w:val="003271D9"/>
    <w:rsid w:val="00327E65"/>
    <w:rsid w:val="003308D2"/>
    <w:rsid w:val="00330D8F"/>
    <w:rsid w:val="003316EA"/>
    <w:rsid w:val="00331E84"/>
    <w:rsid w:val="00331EE9"/>
    <w:rsid w:val="003326AF"/>
    <w:rsid w:val="00332CB3"/>
    <w:rsid w:val="00334AC4"/>
    <w:rsid w:val="00335D4E"/>
    <w:rsid w:val="00336341"/>
    <w:rsid w:val="00336983"/>
    <w:rsid w:val="00336A0D"/>
    <w:rsid w:val="00336FBD"/>
    <w:rsid w:val="0033726C"/>
    <w:rsid w:val="00337A9D"/>
    <w:rsid w:val="00337FA2"/>
    <w:rsid w:val="00340B05"/>
    <w:rsid w:val="00340E99"/>
    <w:rsid w:val="00340EC0"/>
    <w:rsid w:val="00341FC3"/>
    <w:rsid w:val="00342B42"/>
    <w:rsid w:val="00343A95"/>
    <w:rsid w:val="00343C9E"/>
    <w:rsid w:val="00344ED4"/>
    <w:rsid w:val="003473BF"/>
    <w:rsid w:val="003479C5"/>
    <w:rsid w:val="00347B14"/>
    <w:rsid w:val="0035048B"/>
    <w:rsid w:val="00350538"/>
    <w:rsid w:val="0035140F"/>
    <w:rsid w:val="0035269F"/>
    <w:rsid w:val="003537B6"/>
    <w:rsid w:val="003541B2"/>
    <w:rsid w:val="003552D6"/>
    <w:rsid w:val="00355555"/>
    <w:rsid w:val="0035631D"/>
    <w:rsid w:val="00356367"/>
    <w:rsid w:val="00357459"/>
    <w:rsid w:val="00357AAF"/>
    <w:rsid w:val="00360264"/>
    <w:rsid w:val="00360E90"/>
    <w:rsid w:val="003614EE"/>
    <w:rsid w:val="0036192C"/>
    <w:rsid w:val="0036340D"/>
    <w:rsid w:val="003635BF"/>
    <w:rsid w:val="00364138"/>
    <w:rsid w:val="003644E9"/>
    <w:rsid w:val="00365039"/>
    <w:rsid w:val="003650C7"/>
    <w:rsid w:val="003668F5"/>
    <w:rsid w:val="00367545"/>
    <w:rsid w:val="0037305D"/>
    <w:rsid w:val="0037308A"/>
    <w:rsid w:val="0037330F"/>
    <w:rsid w:val="0037425D"/>
    <w:rsid w:val="00374B7F"/>
    <w:rsid w:val="0037506B"/>
    <w:rsid w:val="00375355"/>
    <w:rsid w:val="00375456"/>
    <w:rsid w:val="003768EE"/>
    <w:rsid w:val="00376D42"/>
    <w:rsid w:val="00377B62"/>
    <w:rsid w:val="00377D67"/>
    <w:rsid w:val="003804D7"/>
    <w:rsid w:val="00381056"/>
    <w:rsid w:val="003816A5"/>
    <w:rsid w:val="003831D8"/>
    <w:rsid w:val="00383ACD"/>
    <w:rsid w:val="00384337"/>
    <w:rsid w:val="0038456D"/>
    <w:rsid w:val="00384A53"/>
    <w:rsid w:val="00384E3D"/>
    <w:rsid w:val="00385202"/>
    <w:rsid w:val="00385292"/>
    <w:rsid w:val="0038641C"/>
    <w:rsid w:val="003877C8"/>
    <w:rsid w:val="0039123E"/>
    <w:rsid w:val="0039167F"/>
    <w:rsid w:val="0039215B"/>
    <w:rsid w:val="00392755"/>
    <w:rsid w:val="003928AC"/>
    <w:rsid w:val="00392B9A"/>
    <w:rsid w:val="0039322E"/>
    <w:rsid w:val="00393A96"/>
    <w:rsid w:val="00394613"/>
    <w:rsid w:val="00395B29"/>
    <w:rsid w:val="0039708B"/>
    <w:rsid w:val="00397FE2"/>
    <w:rsid w:val="003A0330"/>
    <w:rsid w:val="003A0A2D"/>
    <w:rsid w:val="003A12EA"/>
    <w:rsid w:val="003A1700"/>
    <w:rsid w:val="003A323C"/>
    <w:rsid w:val="003A334C"/>
    <w:rsid w:val="003A37C7"/>
    <w:rsid w:val="003A47C3"/>
    <w:rsid w:val="003A4B1C"/>
    <w:rsid w:val="003A637D"/>
    <w:rsid w:val="003A6905"/>
    <w:rsid w:val="003A7D8A"/>
    <w:rsid w:val="003B17B1"/>
    <w:rsid w:val="003B37B6"/>
    <w:rsid w:val="003B424F"/>
    <w:rsid w:val="003B5D4D"/>
    <w:rsid w:val="003B6831"/>
    <w:rsid w:val="003B7723"/>
    <w:rsid w:val="003C05FE"/>
    <w:rsid w:val="003C159B"/>
    <w:rsid w:val="003C2222"/>
    <w:rsid w:val="003C33B0"/>
    <w:rsid w:val="003C488B"/>
    <w:rsid w:val="003C4B98"/>
    <w:rsid w:val="003C54C5"/>
    <w:rsid w:val="003C5759"/>
    <w:rsid w:val="003C60AA"/>
    <w:rsid w:val="003C61D0"/>
    <w:rsid w:val="003C6B2B"/>
    <w:rsid w:val="003C6B97"/>
    <w:rsid w:val="003C7C38"/>
    <w:rsid w:val="003C7D5F"/>
    <w:rsid w:val="003D021F"/>
    <w:rsid w:val="003D0A30"/>
    <w:rsid w:val="003D0C35"/>
    <w:rsid w:val="003D0D5A"/>
    <w:rsid w:val="003D1405"/>
    <w:rsid w:val="003D1A26"/>
    <w:rsid w:val="003D20C1"/>
    <w:rsid w:val="003D2282"/>
    <w:rsid w:val="003D28A0"/>
    <w:rsid w:val="003D4EE2"/>
    <w:rsid w:val="003D566F"/>
    <w:rsid w:val="003D56BF"/>
    <w:rsid w:val="003D5D0E"/>
    <w:rsid w:val="003D5F3F"/>
    <w:rsid w:val="003D6418"/>
    <w:rsid w:val="003D6466"/>
    <w:rsid w:val="003D6512"/>
    <w:rsid w:val="003D69C2"/>
    <w:rsid w:val="003D6FD3"/>
    <w:rsid w:val="003D7992"/>
    <w:rsid w:val="003D7C99"/>
    <w:rsid w:val="003E07F4"/>
    <w:rsid w:val="003E1743"/>
    <w:rsid w:val="003E30FE"/>
    <w:rsid w:val="003E32C8"/>
    <w:rsid w:val="003E340B"/>
    <w:rsid w:val="003E39E3"/>
    <w:rsid w:val="003E3B97"/>
    <w:rsid w:val="003E3C2A"/>
    <w:rsid w:val="003E467B"/>
    <w:rsid w:val="003E4A05"/>
    <w:rsid w:val="003E4AB6"/>
    <w:rsid w:val="003E7184"/>
    <w:rsid w:val="003F0E48"/>
    <w:rsid w:val="003F1D24"/>
    <w:rsid w:val="003F22D7"/>
    <w:rsid w:val="003F2911"/>
    <w:rsid w:val="003F2C9A"/>
    <w:rsid w:val="003F3B46"/>
    <w:rsid w:val="003F460B"/>
    <w:rsid w:val="003F4C64"/>
    <w:rsid w:val="003F6977"/>
    <w:rsid w:val="003F6B4C"/>
    <w:rsid w:val="003F6B94"/>
    <w:rsid w:val="0040010D"/>
    <w:rsid w:val="0040056E"/>
    <w:rsid w:val="00403119"/>
    <w:rsid w:val="00404579"/>
    <w:rsid w:val="00404CF0"/>
    <w:rsid w:val="0040521F"/>
    <w:rsid w:val="00406B9E"/>
    <w:rsid w:val="00407DC9"/>
    <w:rsid w:val="0041001D"/>
    <w:rsid w:val="00410C6A"/>
    <w:rsid w:val="00411D3A"/>
    <w:rsid w:val="00412C35"/>
    <w:rsid w:val="0041306F"/>
    <w:rsid w:val="004136D1"/>
    <w:rsid w:val="00413CC5"/>
    <w:rsid w:val="004147EF"/>
    <w:rsid w:val="00414D17"/>
    <w:rsid w:val="0041520D"/>
    <w:rsid w:val="0041787B"/>
    <w:rsid w:val="00417E4E"/>
    <w:rsid w:val="00420FE7"/>
    <w:rsid w:val="00421D23"/>
    <w:rsid w:val="00421DA7"/>
    <w:rsid w:val="00422B33"/>
    <w:rsid w:val="00422F53"/>
    <w:rsid w:val="004234CC"/>
    <w:rsid w:val="00424409"/>
    <w:rsid w:val="00424899"/>
    <w:rsid w:val="004248B7"/>
    <w:rsid w:val="00424C1D"/>
    <w:rsid w:val="00425CDA"/>
    <w:rsid w:val="00426AE7"/>
    <w:rsid w:val="00427228"/>
    <w:rsid w:val="00427BBB"/>
    <w:rsid w:val="00431E51"/>
    <w:rsid w:val="00432595"/>
    <w:rsid w:val="0043348D"/>
    <w:rsid w:val="004334C0"/>
    <w:rsid w:val="004334DF"/>
    <w:rsid w:val="004336C4"/>
    <w:rsid w:val="00433896"/>
    <w:rsid w:val="00433CE5"/>
    <w:rsid w:val="0043470B"/>
    <w:rsid w:val="0043569D"/>
    <w:rsid w:val="004361D9"/>
    <w:rsid w:val="004363FA"/>
    <w:rsid w:val="00437C15"/>
    <w:rsid w:val="00440887"/>
    <w:rsid w:val="00441359"/>
    <w:rsid w:val="00441401"/>
    <w:rsid w:val="004414B1"/>
    <w:rsid w:val="00441616"/>
    <w:rsid w:val="00441E75"/>
    <w:rsid w:val="004431B5"/>
    <w:rsid w:val="004432B7"/>
    <w:rsid w:val="00443CDC"/>
    <w:rsid w:val="004440C2"/>
    <w:rsid w:val="004442F1"/>
    <w:rsid w:val="004453DC"/>
    <w:rsid w:val="00445ABC"/>
    <w:rsid w:val="00445F88"/>
    <w:rsid w:val="00446684"/>
    <w:rsid w:val="004471C7"/>
    <w:rsid w:val="0044744A"/>
    <w:rsid w:val="0044749B"/>
    <w:rsid w:val="00447785"/>
    <w:rsid w:val="004477FD"/>
    <w:rsid w:val="00447941"/>
    <w:rsid w:val="004502C9"/>
    <w:rsid w:val="00450800"/>
    <w:rsid w:val="004517A9"/>
    <w:rsid w:val="00451FAD"/>
    <w:rsid w:val="00453308"/>
    <w:rsid w:val="0045364D"/>
    <w:rsid w:val="00453BC3"/>
    <w:rsid w:val="004540E5"/>
    <w:rsid w:val="0045412C"/>
    <w:rsid w:val="004546E6"/>
    <w:rsid w:val="00455504"/>
    <w:rsid w:val="00455E01"/>
    <w:rsid w:val="0045604F"/>
    <w:rsid w:val="00456CB4"/>
    <w:rsid w:val="00457507"/>
    <w:rsid w:val="004579F0"/>
    <w:rsid w:val="00457B2E"/>
    <w:rsid w:val="00457EF8"/>
    <w:rsid w:val="00457F2E"/>
    <w:rsid w:val="00460CC9"/>
    <w:rsid w:val="00460EF2"/>
    <w:rsid w:val="00461A08"/>
    <w:rsid w:val="00462205"/>
    <w:rsid w:val="00462C3E"/>
    <w:rsid w:val="004639B8"/>
    <w:rsid w:val="00463BCA"/>
    <w:rsid w:val="00463D7B"/>
    <w:rsid w:val="004640FD"/>
    <w:rsid w:val="00464C66"/>
    <w:rsid w:val="00464E8A"/>
    <w:rsid w:val="00466814"/>
    <w:rsid w:val="004668D2"/>
    <w:rsid w:val="00466EED"/>
    <w:rsid w:val="004678E7"/>
    <w:rsid w:val="00470259"/>
    <w:rsid w:val="00470337"/>
    <w:rsid w:val="004708AA"/>
    <w:rsid w:val="0047365E"/>
    <w:rsid w:val="00473BA1"/>
    <w:rsid w:val="004749E7"/>
    <w:rsid w:val="00474B62"/>
    <w:rsid w:val="00474D2B"/>
    <w:rsid w:val="00474EFD"/>
    <w:rsid w:val="004760D4"/>
    <w:rsid w:val="00476222"/>
    <w:rsid w:val="00477161"/>
    <w:rsid w:val="00481965"/>
    <w:rsid w:val="00481AC8"/>
    <w:rsid w:val="0048276C"/>
    <w:rsid w:val="0048312E"/>
    <w:rsid w:val="00483CB4"/>
    <w:rsid w:val="00484031"/>
    <w:rsid w:val="00484C6C"/>
    <w:rsid w:val="00484E40"/>
    <w:rsid w:val="00485806"/>
    <w:rsid w:val="0048644C"/>
    <w:rsid w:val="00486591"/>
    <w:rsid w:val="004875C6"/>
    <w:rsid w:val="00487ED0"/>
    <w:rsid w:val="00490420"/>
    <w:rsid w:val="00491356"/>
    <w:rsid w:val="0049138E"/>
    <w:rsid w:val="004915A5"/>
    <w:rsid w:val="004919A9"/>
    <w:rsid w:val="0049202F"/>
    <w:rsid w:val="004920AD"/>
    <w:rsid w:val="0049218D"/>
    <w:rsid w:val="00493D61"/>
    <w:rsid w:val="00493F46"/>
    <w:rsid w:val="004943B2"/>
    <w:rsid w:val="0049473E"/>
    <w:rsid w:val="00494C99"/>
    <w:rsid w:val="00494E5E"/>
    <w:rsid w:val="00494E84"/>
    <w:rsid w:val="00495552"/>
    <w:rsid w:val="00495BB0"/>
    <w:rsid w:val="00495F55"/>
    <w:rsid w:val="00496514"/>
    <w:rsid w:val="0049728E"/>
    <w:rsid w:val="004979E3"/>
    <w:rsid w:val="004A003D"/>
    <w:rsid w:val="004A05A7"/>
    <w:rsid w:val="004A3B35"/>
    <w:rsid w:val="004A3E51"/>
    <w:rsid w:val="004A40B2"/>
    <w:rsid w:val="004A4672"/>
    <w:rsid w:val="004A4B5C"/>
    <w:rsid w:val="004A5B45"/>
    <w:rsid w:val="004A5CEB"/>
    <w:rsid w:val="004A62E9"/>
    <w:rsid w:val="004A65BF"/>
    <w:rsid w:val="004A69B3"/>
    <w:rsid w:val="004A72B7"/>
    <w:rsid w:val="004A7FF8"/>
    <w:rsid w:val="004B00BC"/>
    <w:rsid w:val="004B111A"/>
    <w:rsid w:val="004B1173"/>
    <w:rsid w:val="004B146F"/>
    <w:rsid w:val="004B15BD"/>
    <w:rsid w:val="004B1919"/>
    <w:rsid w:val="004B36CE"/>
    <w:rsid w:val="004B3B6C"/>
    <w:rsid w:val="004B4113"/>
    <w:rsid w:val="004B4184"/>
    <w:rsid w:val="004B64DE"/>
    <w:rsid w:val="004C0EB3"/>
    <w:rsid w:val="004C115E"/>
    <w:rsid w:val="004C1E56"/>
    <w:rsid w:val="004C21D0"/>
    <w:rsid w:val="004C22B8"/>
    <w:rsid w:val="004C2346"/>
    <w:rsid w:val="004C2CB8"/>
    <w:rsid w:val="004C3B1B"/>
    <w:rsid w:val="004C3BE2"/>
    <w:rsid w:val="004C3D05"/>
    <w:rsid w:val="004C3F6F"/>
    <w:rsid w:val="004C41C4"/>
    <w:rsid w:val="004C4264"/>
    <w:rsid w:val="004C6162"/>
    <w:rsid w:val="004C75A7"/>
    <w:rsid w:val="004C782F"/>
    <w:rsid w:val="004D0C66"/>
    <w:rsid w:val="004D10E7"/>
    <w:rsid w:val="004D1224"/>
    <w:rsid w:val="004D1635"/>
    <w:rsid w:val="004D2045"/>
    <w:rsid w:val="004D2939"/>
    <w:rsid w:val="004D2DD4"/>
    <w:rsid w:val="004D3300"/>
    <w:rsid w:val="004D374A"/>
    <w:rsid w:val="004D3D4F"/>
    <w:rsid w:val="004D4330"/>
    <w:rsid w:val="004D561C"/>
    <w:rsid w:val="004D6E0E"/>
    <w:rsid w:val="004D70A0"/>
    <w:rsid w:val="004D7D64"/>
    <w:rsid w:val="004E0A2B"/>
    <w:rsid w:val="004E133E"/>
    <w:rsid w:val="004E1A5F"/>
    <w:rsid w:val="004E22F8"/>
    <w:rsid w:val="004E243C"/>
    <w:rsid w:val="004E3E0D"/>
    <w:rsid w:val="004E4448"/>
    <w:rsid w:val="004E5733"/>
    <w:rsid w:val="004E57D2"/>
    <w:rsid w:val="004E5959"/>
    <w:rsid w:val="004F02FE"/>
    <w:rsid w:val="004F0318"/>
    <w:rsid w:val="004F06CF"/>
    <w:rsid w:val="004F0D66"/>
    <w:rsid w:val="004F0D83"/>
    <w:rsid w:val="004F14CC"/>
    <w:rsid w:val="004F17CB"/>
    <w:rsid w:val="004F1AAD"/>
    <w:rsid w:val="004F1D8D"/>
    <w:rsid w:val="004F2027"/>
    <w:rsid w:val="004F25DC"/>
    <w:rsid w:val="004F2C6D"/>
    <w:rsid w:val="004F4409"/>
    <w:rsid w:val="004F44A9"/>
    <w:rsid w:val="004F48D3"/>
    <w:rsid w:val="004F4E5A"/>
    <w:rsid w:val="004F5134"/>
    <w:rsid w:val="004F5B4B"/>
    <w:rsid w:val="004F6729"/>
    <w:rsid w:val="004F6D24"/>
    <w:rsid w:val="004F6D74"/>
    <w:rsid w:val="004F7E33"/>
    <w:rsid w:val="00500223"/>
    <w:rsid w:val="00500361"/>
    <w:rsid w:val="00502408"/>
    <w:rsid w:val="00503A1C"/>
    <w:rsid w:val="005051F8"/>
    <w:rsid w:val="00505DDC"/>
    <w:rsid w:val="00506A9D"/>
    <w:rsid w:val="0050748B"/>
    <w:rsid w:val="005111CB"/>
    <w:rsid w:val="00512496"/>
    <w:rsid w:val="00513607"/>
    <w:rsid w:val="00513A48"/>
    <w:rsid w:val="00514111"/>
    <w:rsid w:val="00514EFE"/>
    <w:rsid w:val="00515405"/>
    <w:rsid w:val="00517FBE"/>
    <w:rsid w:val="00520D2B"/>
    <w:rsid w:val="00520F5A"/>
    <w:rsid w:val="00522201"/>
    <w:rsid w:val="00523DB5"/>
    <w:rsid w:val="00523DEB"/>
    <w:rsid w:val="00524201"/>
    <w:rsid w:val="00524409"/>
    <w:rsid w:val="005244F3"/>
    <w:rsid w:val="00524C7D"/>
    <w:rsid w:val="00524C8D"/>
    <w:rsid w:val="00525506"/>
    <w:rsid w:val="00525710"/>
    <w:rsid w:val="00525B16"/>
    <w:rsid w:val="00525E2E"/>
    <w:rsid w:val="00526222"/>
    <w:rsid w:val="005266A6"/>
    <w:rsid w:val="00527795"/>
    <w:rsid w:val="00527808"/>
    <w:rsid w:val="00532AB2"/>
    <w:rsid w:val="0053575C"/>
    <w:rsid w:val="00537630"/>
    <w:rsid w:val="00537D36"/>
    <w:rsid w:val="005400F8"/>
    <w:rsid w:val="00541460"/>
    <w:rsid w:val="0054275C"/>
    <w:rsid w:val="0054390D"/>
    <w:rsid w:val="0054492F"/>
    <w:rsid w:val="00545BAA"/>
    <w:rsid w:val="005464CA"/>
    <w:rsid w:val="00547CA8"/>
    <w:rsid w:val="00547D75"/>
    <w:rsid w:val="00547E1B"/>
    <w:rsid w:val="00550840"/>
    <w:rsid w:val="0055110A"/>
    <w:rsid w:val="00552D21"/>
    <w:rsid w:val="0055399B"/>
    <w:rsid w:val="00553F60"/>
    <w:rsid w:val="00554134"/>
    <w:rsid w:val="00555BE0"/>
    <w:rsid w:val="00556879"/>
    <w:rsid w:val="0056004F"/>
    <w:rsid w:val="00560278"/>
    <w:rsid w:val="00561553"/>
    <w:rsid w:val="0056277D"/>
    <w:rsid w:val="00563FA8"/>
    <w:rsid w:val="00564789"/>
    <w:rsid w:val="005651C9"/>
    <w:rsid w:val="0056534B"/>
    <w:rsid w:val="005659AB"/>
    <w:rsid w:val="005668E9"/>
    <w:rsid w:val="00567374"/>
    <w:rsid w:val="00567CCB"/>
    <w:rsid w:val="00570B5B"/>
    <w:rsid w:val="005715A8"/>
    <w:rsid w:val="00571A4B"/>
    <w:rsid w:val="0057357C"/>
    <w:rsid w:val="00574E5C"/>
    <w:rsid w:val="00576653"/>
    <w:rsid w:val="005775D2"/>
    <w:rsid w:val="00577E6F"/>
    <w:rsid w:val="005802C2"/>
    <w:rsid w:val="00580BEC"/>
    <w:rsid w:val="00580DFC"/>
    <w:rsid w:val="0058176E"/>
    <w:rsid w:val="00581971"/>
    <w:rsid w:val="005834D1"/>
    <w:rsid w:val="00583EC2"/>
    <w:rsid w:val="00584E96"/>
    <w:rsid w:val="0058513C"/>
    <w:rsid w:val="00585A84"/>
    <w:rsid w:val="005869DD"/>
    <w:rsid w:val="00586A96"/>
    <w:rsid w:val="00587C73"/>
    <w:rsid w:val="00590B0E"/>
    <w:rsid w:val="00591665"/>
    <w:rsid w:val="00591808"/>
    <w:rsid w:val="0059201C"/>
    <w:rsid w:val="0059219C"/>
    <w:rsid w:val="00592F37"/>
    <w:rsid w:val="0059541D"/>
    <w:rsid w:val="00595603"/>
    <w:rsid w:val="00595EEA"/>
    <w:rsid w:val="00596598"/>
    <w:rsid w:val="005972F1"/>
    <w:rsid w:val="00597A21"/>
    <w:rsid w:val="00597AE1"/>
    <w:rsid w:val="005A0430"/>
    <w:rsid w:val="005A049B"/>
    <w:rsid w:val="005A1705"/>
    <w:rsid w:val="005A183C"/>
    <w:rsid w:val="005A28A4"/>
    <w:rsid w:val="005A292D"/>
    <w:rsid w:val="005A2C96"/>
    <w:rsid w:val="005A33AE"/>
    <w:rsid w:val="005A4164"/>
    <w:rsid w:val="005A4A9D"/>
    <w:rsid w:val="005A4D54"/>
    <w:rsid w:val="005A693C"/>
    <w:rsid w:val="005A6B6A"/>
    <w:rsid w:val="005B0067"/>
    <w:rsid w:val="005B03C5"/>
    <w:rsid w:val="005B04A2"/>
    <w:rsid w:val="005B0E52"/>
    <w:rsid w:val="005B120E"/>
    <w:rsid w:val="005B123A"/>
    <w:rsid w:val="005B1ED4"/>
    <w:rsid w:val="005B2272"/>
    <w:rsid w:val="005B2AF5"/>
    <w:rsid w:val="005B31B2"/>
    <w:rsid w:val="005B4742"/>
    <w:rsid w:val="005B5CAF"/>
    <w:rsid w:val="005B76B4"/>
    <w:rsid w:val="005B7F9B"/>
    <w:rsid w:val="005C012B"/>
    <w:rsid w:val="005C0538"/>
    <w:rsid w:val="005C300B"/>
    <w:rsid w:val="005C35B4"/>
    <w:rsid w:val="005C3B60"/>
    <w:rsid w:val="005C4D84"/>
    <w:rsid w:val="005C5832"/>
    <w:rsid w:val="005C6473"/>
    <w:rsid w:val="005C6A0F"/>
    <w:rsid w:val="005C714F"/>
    <w:rsid w:val="005D1C74"/>
    <w:rsid w:val="005D1D00"/>
    <w:rsid w:val="005D24D7"/>
    <w:rsid w:val="005D2751"/>
    <w:rsid w:val="005D2B5C"/>
    <w:rsid w:val="005D36F6"/>
    <w:rsid w:val="005D485B"/>
    <w:rsid w:val="005D4DD4"/>
    <w:rsid w:val="005D6825"/>
    <w:rsid w:val="005D799B"/>
    <w:rsid w:val="005E1B55"/>
    <w:rsid w:val="005E26CF"/>
    <w:rsid w:val="005E3FB5"/>
    <w:rsid w:val="005E495E"/>
    <w:rsid w:val="005E4C30"/>
    <w:rsid w:val="005E4D52"/>
    <w:rsid w:val="005E4DC6"/>
    <w:rsid w:val="005E5058"/>
    <w:rsid w:val="005E5363"/>
    <w:rsid w:val="005E5D22"/>
    <w:rsid w:val="005E63F6"/>
    <w:rsid w:val="005E6806"/>
    <w:rsid w:val="005E6937"/>
    <w:rsid w:val="005E720A"/>
    <w:rsid w:val="005E7A08"/>
    <w:rsid w:val="005F12A3"/>
    <w:rsid w:val="005F1C00"/>
    <w:rsid w:val="005F1F88"/>
    <w:rsid w:val="005F35EE"/>
    <w:rsid w:val="005F5095"/>
    <w:rsid w:val="005F5829"/>
    <w:rsid w:val="005F64C6"/>
    <w:rsid w:val="005F6CFE"/>
    <w:rsid w:val="00600996"/>
    <w:rsid w:val="00601228"/>
    <w:rsid w:val="006012AD"/>
    <w:rsid w:val="00601717"/>
    <w:rsid w:val="00601864"/>
    <w:rsid w:val="00601BA1"/>
    <w:rsid w:val="00601D88"/>
    <w:rsid w:val="00601EE6"/>
    <w:rsid w:val="00602305"/>
    <w:rsid w:val="00602C5F"/>
    <w:rsid w:val="00602CF5"/>
    <w:rsid w:val="00603583"/>
    <w:rsid w:val="006042E9"/>
    <w:rsid w:val="00604A2F"/>
    <w:rsid w:val="00605215"/>
    <w:rsid w:val="00607D82"/>
    <w:rsid w:val="0061309F"/>
    <w:rsid w:val="00613329"/>
    <w:rsid w:val="006144B5"/>
    <w:rsid w:val="00615FA9"/>
    <w:rsid w:val="00616D5E"/>
    <w:rsid w:val="00622181"/>
    <w:rsid w:val="00622199"/>
    <w:rsid w:val="0062380F"/>
    <w:rsid w:val="0062492F"/>
    <w:rsid w:val="00625A00"/>
    <w:rsid w:val="00625FBA"/>
    <w:rsid w:val="006262C6"/>
    <w:rsid w:val="006263B4"/>
    <w:rsid w:val="0062645C"/>
    <w:rsid w:val="00626F6D"/>
    <w:rsid w:val="006270A7"/>
    <w:rsid w:val="006276EF"/>
    <w:rsid w:val="00627971"/>
    <w:rsid w:val="00627DBA"/>
    <w:rsid w:val="006319FE"/>
    <w:rsid w:val="00631C53"/>
    <w:rsid w:val="00631DB2"/>
    <w:rsid w:val="00632826"/>
    <w:rsid w:val="006334EC"/>
    <w:rsid w:val="0063391A"/>
    <w:rsid w:val="00634660"/>
    <w:rsid w:val="006347D7"/>
    <w:rsid w:val="00634A91"/>
    <w:rsid w:val="00635CB1"/>
    <w:rsid w:val="00640F34"/>
    <w:rsid w:val="0064139F"/>
    <w:rsid w:val="00641727"/>
    <w:rsid w:val="00641992"/>
    <w:rsid w:val="00641D3C"/>
    <w:rsid w:val="00641EBA"/>
    <w:rsid w:val="0064267F"/>
    <w:rsid w:val="00642BD8"/>
    <w:rsid w:val="00643150"/>
    <w:rsid w:val="00643A8E"/>
    <w:rsid w:val="00643BE9"/>
    <w:rsid w:val="00645179"/>
    <w:rsid w:val="00645349"/>
    <w:rsid w:val="00645AAB"/>
    <w:rsid w:val="00646C20"/>
    <w:rsid w:val="00646E95"/>
    <w:rsid w:val="00647533"/>
    <w:rsid w:val="00647F80"/>
    <w:rsid w:val="00650380"/>
    <w:rsid w:val="0065125B"/>
    <w:rsid w:val="0065128E"/>
    <w:rsid w:val="0065214C"/>
    <w:rsid w:val="00653066"/>
    <w:rsid w:val="006537E6"/>
    <w:rsid w:val="0065445A"/>
    <w:rsid w:val="00654AA2"/>
    <w:rsid w:val="00654EF6"/>
    <w:rsid w:val="0065525B"/>
    <w:rsid w:val="00655403"/>
    <w:rsid w:val="006565AD"/>
    <w:rsid w:val="00656870"/>
    <w:rsid w:val="00656B51"/>
    <w:rsid w:val="00656F1D"/>
    <w:rsid w:val="00657D81"/>
    <w:rsid w:val="006601F9"/>
    <w:rsid w:val="0066054C"/>
    <w:rsid w:val="00660CC4"/>
    <w:rsid w:val="00661142"/>
    <w:rsid w:val="0066318B"/>
    <w:rsid w:val="00663F62"/>
    <w:rsid w:val="00664400"/>
    <w:rsid w:val="00664999"/>
    <w:rsid w:val="006652AE"/>
    <w:rsid w:val="00665B7D"/>
    <w:rsid w:val="00665CB8"/>
    <w:rsid w:val="00665F95"/>
    <w:rsid w:val="00666460"/>
    <w:rsid w:val="00667674"/>
    <w:rsid w:val="00667FE7"/>
    <w:rsid w:val="00670003"/>
    <w:rsid w:val="0067012C"/>
    <w:rsid w:val="00670C47"/>
    <w:rsid w:val="00671019"/>
    <w:rsid w:val="00671A5A"/>
    <w:rsid w:val="00671A8E"/>
    <w:rsid w:val="00671C33"/>
    <w:rsid w:val="00672103"/>
    <w:rsid w:val="0067260D"/>
    <w:rsid w:val="00674E8F"/>
    <w:rsid w:val="006753BF"/>
    <w:rsid w:val="006753E6"/>
    <w:rsid w:val="00675989"/>
    <w:rsid w:val="006759F6"/>
    <w:rsid w:val="00675DE5"/>
    <w:rsid w:val="0067698B"/>
    <w:rsid w:val="00676F68"/>
    <w:rsid w:val="00680290"/>
    <w:rsid w:val="00680526"/>
    <w:rsid w:val="00680542"/>
    <w:rsid w:val="00681756"/>
    <w:rsid w:val="006817C9"/>
    <w:rsid w:val="00682917"/>
    <w:rsid w:val="00682CE2"/>
    <w:rsid w:val="00683429"/>
    <w:rsid w:val="006840A6"/>
    <w:rsid w:val="006843C0"/>
    <w:rsid w:val="00685272"/>
    <w:rsid w:val="006862B2"/>
    <w:rsid w:val="00687875"/>
    <w:rsid w:val="00687898"/>
    <w:rsid w:val="00690BDB"/>
    <w:rsid w:val="00691986"/>
    <w:rsid w:val="006920EF"/>
    <w:rsid w:val="0069293E"/>
    <w:rsid w:val="00692BE8"/>
    <w:rsid w:val="00692EA8"/>
    <w:rsid w:val="00693775"/>
    <w:rsid w:val="00693AAC"/>
    <w:rsid w:val="006945DA"/>
    <w:rsid w:val="006964C7"/>
    <w:rsid w:val="006968CB"/>
    <w:rsid w:val="00696B65"/>
    <w:rsid w:val="0069761D"/>
    <w:rsid w:val="006A155E"/>
    <w:rsid w:val="006A324F"/>
    <w:rsid w:val="006A3463"/>
    <w:rsid w:val="006A3604"/>
    <w:rsid w:val="006A41E6"/>
    <w:rsid w:val="006A4CF0"/>
    <w:rsid w:val="006A4DE8"/>
    <w:rsid w:val="006A4E74"/>
    <w:rsid w:val="006A59D8"/>
    <w:rsid w:val="006A5B87"/>
    <w:rsid w:val="006A6033"/>
    <w:rsid w:val="006A7580"/>
    <w:rsid w:val="006B09F7"/>
    <w:rsid w:val="006B0A49"/>
    <w:rsid w:val="006B0E87"/>
    <w:rsid w:val="006B18D4"/>
    <w:rsid w:val="006B1D32"/>
    <w:rsid w:val="006B2048"/>
    <w:rsid w:val="006B2E7F"/>
    <w:rsid w:val="006B387C"/>
    <w:rsid w:val="006B3BA3"/>
    <w:rsid w:val="006B40A4"/>
    <w:rsid w:val="006B4D86"/>
    <w:rsid w:val="006B5699"/>
    <w:rsid w:val="006B69A5"/>
    <w:rsid w:val="006B7133"/>
    <w:rsid w:val="006B77B1"/>
    <w:rsid w:val="006C017A"/>
    <w:rsid w:val="006C0760"/>
    <w:rsid w:val="006C1727"/>
    <w:rsid w:val="006C1758"/>
    <w:rsid w:val="006C1E8C"/>
    <w:rsid w:val="006C2382"/>
    <w:rsid w:val="006C3BEC"/>
    <w:rsid w:val="006C582E"/>
    <w:rsid w:val="006D0BD0"/>
    <w:rsid w:val="006D1223"/>
    <w:rsid w:val="006D19CC"/>
    <w:rsid w:val="006D28D1"/>
    <w:rsid w:val="006D41B0"/>
    <w:rsid w:val="006D5AB3"/>
    <w:rsid w:val="006D6673"/>
    <w:rsid w:val="006D69E9"/>
    <w:rsid w:val="006D7590"/>
    <w:rsid w:val="006D7987"/>
    <w:rsid w:val="006D7DE9"/>
    <w:rsid w:val="006E0418"/>
    <w:rsid w:val="006E0996"/>
    <w:rsid w:val="006E1AE3"/>
    <w:rsid w:val="006E23F5"/>
    <w:rsid w:val="006E2F45"/>
    <w:rsid w:val="006E3875"/>
    <w:rsid w:val="006E395E"/>
    <w:rsid w:val="006E3BD2"/>
    <w:rsid w:val="006E460B"/>
    <w:rsid w:val="006E46DD"/>
    <w:rsid w:val="006E49D6"/>
    <w:rsid w:val="006E54C7"/>
    <w:rsid w:val="006E5E58"/>
    <w:rsid w:val="006E6E07"/>
    <w:rsid w:val="006E6EC2"/>
    <w:rsid w:val="006E7271"/>
    <w:rsid w:val="006F0598"/>
    <w:rsid w:val="006F0768"/>
    <w:rsid w:val="006F1620"/>
    <w:rsid w:val="006F1894"/>
    <w:rsid w:val="006F2F4A"/>
    <w:rsid w:val="006F39CD"/>
    <w:rsid w:val="006F3B9C"/>
    <w:rsid w:val="006F44C0"/>
    <w:rsid w:val="006F4F4C"/>
    <w:rsid w:val="006F4F8F"/>
    <w:rsid w:val="006F5649"/>
    <w:rsid w:val="006F5A64"/>
    <w:rsid w:val="006F69BC"/>
    <w:rsid w:val="006F6C1D"/>
    <w:rsid w:val="006F7BED"/>
    <w:rsid w:val="006F7D24"/>
    <w:rsid w:val="00700022"/>
    <w:rsid w:val="00701C62"/>
    <w:rsid w:val="007030DB"/>
    <w:rsid w:val="00703178"/>
    <w:rsid w:val="0070389C"/>
    <w:rsid w:val="00703BF4"/>
    <w:rsid w:val="00704220"/>
    <w:rsid w:val="007044B4"/>
    <w:rsid w:val="007056EC"/>
    <w:rsid w:val="00705FDB"/>
    <w:rsid w:val="00706381"/>
    <w:rsid w:val="00706407"/>
    <w:rsid w:val="007073FB"/>
    <w:rsid w:val="00707BC0"/>
    <w:rsid w:val="007110B1"/>
    <w:rsid w:val="007110D9"/>
    <w:rsid w:val="00711E28"/>
    <w:rsid w:val="007123E5"/>
    <w:rsid w:val="0071290B"/>
    <w:rsid w:val="00713D41"/>
    <w:rsid w:val="00714AA6"/>
    <w:rsid w:val="00714DCF"/>
    <w:rsid w:val="007154B4"/>
    <w:rsid w:val="007154DD"/>
    <w:rsid w:val="00715A18"/>
    <w:rsid w:val="00716487"/>
    <w:rsid w:val="00716D03"/>
    <w:rsid w:val="00716FC5"/>
    <w:rsid w:val="007174B6"/>
    <w:rsid w:val="00717A27"/>
    <w:rsid w:val="0072167E"/>
    <w:rsid w:val="0072192C"/>
    <w:rsid w:val="00721DA7"/>
    <w:rsid w:val="007222FD"/>
    <w:rsid w:val="00725B9C"/>
    <w:rsid w:val="00725CAD"/>
    <w:rsid w:val="007262DF"/>
    <w:rsid w:val="00726455"/>
    <w:rsid w:val="007266E6"/>
    <w:rsid w:val="007268EB"/>
    <w:rsid w:val="00726BF1"/>
    <w:rsid w:val="00727DD4"/>
    <w:rsid w:val="00730AFB"/>
    <w:rsid w:val="00730C32"/>
    <w:rsid w:val="0073148A"/>
    <w:rsid w:val="007322B6"/>
    <w:rsid w:val="00732462"/>
    <w:rsid w:val="00732772"/>
    <w:rsid w:val="00732CE9"/>
    <w:rsid w:val="00733AA8"/>
    <w:rsid w:val="00734811"/>
    <w:rsid w:val="00734D62"/>
    <w:rsid w:val="00736AC0"/>
    <w:rsid w:val="0073784D"/>
    <w:rsid w:val="00737884"/>
    <w:rsid w:val="00737E4D"/>
    <w:rsid w:val="007410AC"/>
    <w:rsid w:val="00743F03"/>
    <w:rsid w:val="00744083"/>
    <w:rsid w:val="007444ED"/>
    <w:rsid w:val="00744DEA"/>
    <w:rsid w:val="00745108"/>
    <w:rsid w:val="00745633"/>
    <w:rsid w:val="00745A1E"/>
    <w:rsid w:val="00745A20"/>
    <w:rsid w:val="00746AA8"/>
    <w:rsid w:val="00746BE2"/>
    <w:rsid w:val="00747243"/>
    <w:rsid w:val="00747498"/>
    <w:rsid w:val="00747A7B"/>
    <w:rsid w:val="00747D4C"/>
    <w:rsid w:val="00750247"/>
    <w:rsid w:val="00750B3C"/>
    <w:rsid w:val="00750CFC"/>
    <w:rsid w:val="00751848"/>
    <w:rsid w:val="00753071"/>
    <w:rsid w:val="0075321D"/>
    <w:rsid w:val="00755E01"/>
    <w:rsid w:val="0075660E"/>
    <w:rsid w:val="00756794"/>
    <w:rsid w:val="00757342"/>
    <w:rsid w:val="00757391"/>
    <w:rsid w:val="00757BB5"/>
    <w:rsid w:val="00757C14"/>
    <w:rsid w:val="00757EAB"/>
    <w:rsid w:val="00760117"/>
    <w:rsid w:val="00761293"/>
    <w:rsid w:val="0076255C"/>
    <w:rsid w:val="00762925"/>
    <w:rsid w:val="007638C8"/>
    <w:rsid w:val="00763D7C"/>
    <w:rsid w:val="007645DC"/>
    <w:rsid w:val="00764C57"/>
    <w:rsid w:val="007652B9"/>
    <w:rsid w:val="00765AA5"/>
    <w:rsid w:val="00765AFF"/>
    <w:rsid w:val="007660F4"/>
    <w:rsid w:val="0077062C"/>
    <w:rsid w:val="007707A7"/>
    <w:rsid w:val="00771968"/>
    <w:rsid w:val="00772567"/>
    <w:rsid w:val="0077312D"/>
    <w:rsid w:val="007734E2"/>
    <w:rsid w:val="007737E5"/>
    <w:rsid w:val="00773F0F"/>
    <w:rsid w:val="007750EF"/>
    <w:rsid w:val="0077525A"/>
    <w:rsid w:val="00775A41"/>
    <w:rsid w:val="007764E9"/>
    <w:rsid w:val="0078036A"/>
    <w:rsid w:val="00782BA1"/>
    <w:rsid w:val="0078372F"/>
    <w:rsid w:val="00783B5F"/>
    <w:rsid w:val="007842E8"/>
    <w:rsid w:val="00785162"/>
    <w:rsid w:val="0078566D"/>
    <w:rsid w:val="00787952"/>
    <w:rsid w:val="00787BC4"/>
    <w:rsid w:val="007912EE"/>
    <w:rsid w:val="0079146C"/>
    <w:rsid w:val="00791EAA"/>
    <w:rsid w:val="0079209E"/>
    <w:rsid w:val="007933DC"/>
    <w:rsid w:val="007935A6"/>
    <w:rsid w:val="00793885"/>
    <w:rsid w:val="00794F8C"/>
    <w:rsid w:val="007950F3"/>
    <w:rsid w:val="007952D0"/>
    <w:rsid w:val="007954BC"/>
    <w:rsid w:val="00796164"/>
    <w:rsid w:val="007966AE"/>
    <w:rsid w:val="00796AD7"/>
    <w:rsid w:val="00797730"/>
    <w:rsid w:val="007A0350"/>
    <w:rsid w:val="007A0F6B"/>
    <w:rsid w:val="007A11AB"/>
    <w:rsid w:val="007A1633"/>
    <w:rsid w:val="007A19C4"/>
    <w:rsid w:val="007A1CD8"/>
    <w:rsid w:val="007A1E2E"/>
    <w:rsid w:val="007A2407"/>
    <w:rsid w:val="007A2BB9"/>
    <w:rsid w:val="007A2D05"/>
    <w:rsid w:val="007A320A"/>
    <w:rsid w:val="007A33CB"/>
    <w:rsid w:val="007A35B5"/>
    <w:rsid w:val="007A3B60"/>
    <w:rsid w:val="007A438C"/>
    <w:rsid w:val="007A4670"/>
    <w:rsid w:val="007A467F"/>
    <w:rsid w:val="007A4E32"/>
    <w:rsid w:val="007A543A"/>
    <w:rsid w:val="007A5B8D"/>
    <w:rsid w:val="007A67F1"/>
    <w:rsid w:val="007A7435"/>
    <w:rsid w:val="007A77B1"/>
    <w:rsid w:val="007A7871"/>
    <w:rsid w:val="007B01BA"/>
    <w:rsid w:val="007B0235"/>
    <w:rsid w:val="007B05CE"/>
    <w:rsid w:val="007B0E30"/>
    <w:rsid w:val="007B1B15"/>
    <w:rsid w:val="007B2584"/>
    <w:rsid w:val="007B25A1"/>
    <w:rsid w:val="007B2BFE"/>
    <w:rsid w:val="007B34D5"/>
    <w:rsid w:val="007B3E09"/>
    <w:rsid w:val="007B3F65"/>
    <w:rsid w:val="007B4AA3"/>
    <w:rsid w:val="007B4F61"/>
    <w:rsid w:val="007B5DE2"/>
    <w:rsid w:val="007B66E8"/>
    <w:rsid w:val="007B693D"/>
    <w:rsid w:val="007C061D"/>
    <w:rsid w:val="007C121B"/>
    <w:rsid w:val="007C182C"/>
    <w:rsid w:val="007C18A0"/>
    <w:rsid w:val="007C22A3"/>
    <w:rsid w:val="007C40F0"/>
    <w:rsid w:val="007C41A7"/>
    <w:rsid w:val="007C4311"/>
    <w:rsid w:val="007C4CF4"/>
    <w:rsid w:val="007C5ABC"/>
    <w:rsid w:val="007C6118"/>
    <w:rsid w:val="007C63D2"/>
    <w:rsid w:val="007D11AE"/>
    <w:rsid w:val="007D16D1"/>
    <w:rsid w:val="007D239F"/>
    <w:rsid w:val="007D2C29"/>
    <w:rsid w:val="007D37A5"/>
    <w:rsid w:val="007D43E0"/>
    <w:rsid w:val="007D464B"/>
    <w:rsid w:val="007D4D34"/>
    <w:rsid w:val="007D60E6"/>
    <w:rsid w:val="007D6130"/>
    <w:rsid w:val="007E0119"/>
    <w:rsid w:val="007E08BA"/>
    <w:rsid w:val="007E0F6D"/>
    <w:rsid w:val="007E1795"/>
    <w:rsid w:val="007E1A89"/>
    <w:rsid w:val="007E2310"/>
    <w:rsid w:val="007E2F0A"/>
    <w:rsid w:val="007E33A5"/>
    <w:rsid w:val="007E344A"/>
    <w:rsid w:val="007E417F"/>
    <w:rsid w:val="007E419B"/>
    <w:rsid w:val="007E46A7"/>
    <w:rsid w:val="007E5D66"/>
    <w:rsid w:val="007E6A83"/>
    <w:rsid w:val="007E6E44"/>
    <w:rsid w:val="007E7D06"/>
    <w:rsid w:val="007F1C42"/>
    <w:rsid w:val="007F4665"/>
    <w:rsid w:val="007F4C83"/>
    <w:rsid w:val="007F543F"/>
    <w:rsid w:val="007F5BB4"/>
    <w:rsid w:val="007F5D58"/>
    <w:rsid w:val="007F66D4"/>
    <w:rsid w:val="007F7EA1"/>
    <w:rsid w:val="00801A32"/>
    <w:rsid w:val="008047B4"/>
    <w:rsid w:val="00806875"/>
    <w:rsid w:val="00806F63"/>
    <w:rsid w:val="00812D85"/>
    <w:rsid w:val="00813A44"/>
    <w:rsid w:val="00813DEA"/>
    <w:rsid w:val="00814B30"/>
    <w:rsid w:val="0081586D"/>
    <w:rsid w:val="00815A87"/>
    <w:rsid w:val="00817DCA"/>
    <w:rsid w:val="00820120"/>
    <w:rsid w:val="00820364"/>
    <w:rsid w:val="0082077A"/>
    <w:rsid w:val="00820B0D"/>
    <w:rsid w:val="00820DA7"/>
    <w:rsid w:val="008227F8"/>
    <w:rsid w:val="00823AD5"/>
    <w:rsid w:val="00825274"/>
    <w:rsid w:val="00826B74"/>
    <w:rsid w:val="008275F9"/>
    <w:rsid w:val="00827D35"/>
    <w:rsid w:val="008303D5"/>
    <w:rsid w:val="0083044D"/>
    <w:rsid w:val="00830FFB"/>
    <w:rsid w:val="00833D84"/>
    <w:rsid w:val="008352C5"/>
    <w:rsid w:val="00835F97"/>
    <w:rsid w:val="0083697E"/>
    <w:rsid w:val="00837D8B"/>
    <w:rsid w:val="00840E94"/>
    <w:rsid w:val="00841D4B"/>
    <w:rsid w:val="0084234A"/>
    <w:rsid w:val="008423AC"/>
    <w:rsid w:val="00842D07"/>
    <w:rsid w:val="0084341A"/>
    <w:rsid w:val="008435C3"/>
    <w:rsid w:val="0084398D"/>
    <w:rsid w:val="00844F32"/>
    <w:rsid w:val="00845E30"/>
    <w:rsid w:val="00845FD2"/>
    <w:rsid w:val="008475B0"/>
    <w:rsid w:val="0084777B"/>
    <w:rsid w:val="00847A6F"/>
    <w:rsid w:val="00850597"/>
    <w:rsid w:val="00851C8C"/>
    <w:rsid w:val="00851D03"/>
    <w:rsid w:val="00852286"/>
    <w:rsid w:val="00854B61"/>
    <w:rsid w:val="00855BAC"/>
    <w:rsid w:val="00856A08"/>
    <w:rsid w:val="00860744"/>
    <w:rsid w:val="00861335"/>
    <w:rsid w:val="00861D5F"/>
    <w:rsid w:val="00862109"/>
    <w:rsid w:val="00863C44"/>
    <w:rsid w:val="008645FC"/>
    <w:rsid w:val="00864906"/>
    <w:rsid w:val="008650AE"/>
    <w:rsid w:val="00865773"/>
    <w:rsid w:val="00866E9C"/>
    <w:rsid w:val="00866F5E"/>
    <w:rsid w:val="008674E9"/>
    <w:rsid w:val="00871657"/>
    <w:rsid w:val="00871747"/>
    <w:rsid w:val="00871BD6"/>
    <w:rsid w:val="00871CF3"/>
    <w:rsid w:val="00872253"/>
    <w:rsid w:val="00872A32"/>
    <w:rsid w:val="00873218"/>
    <w:rsid w:val="00873283"/>
    <w:rsid w:val="00873D22"/>
    <w:rsid w:val="00873E62"/>
    <w:rsid w:val="00874558"/>
    <w:rsid w:val="0087506C"/>
    <w:rsid w:val="008754D7"/>
    <w:rsid w:val="008763A1"/>
    <w:rsid w:val="008763FA"/>
    <w:rsid w:val="008772BB"/>
    <w:rsid w:val="00877E8D"/>
    <w:rsid w:val="0088035C"/>
    <w:rsid w:val="00880D1F"/>
    <w:rsid w:val="00881522"/>
    <w:rsid w:val="00882BDB"/>
    <w:rsid w:val="00882C01"/>
    <w:rsid w:val="008830EC"/>
    <w:rsid w:val="008831FD"/>
    <w:rsid w:val="00883327"/>
    <w:rsid w:val="0088360F"/>
    <w:rsid w:val="00883ED7"/>
    <w:rsid w:val="00883FD6"/>
    <w:rsid w:val="00884F90"/>
    <w:rsid w:val="008850D3"/>
    <w:rsid w:val="00885ABD"/>
    <w:rsid w:val="00886321"/>
    <w:rsid w:val="00886B50"/>
    <w:rsid w:val="008878BF"/>
    <w:rsid w:val="008903F2"/>
    <w:rsid w:val="00891A2D"/>
    <w:rsid w:val="008924E9"/>
    <w:rsid w:val="00892EC3"/>
    <w:rsid w:val="0089311D"/>
    <w:rsid w:val="008935F6"/>
    <w:rsid w:val="00894066"/>
    <w:rsid w:val="008948B1"/>
    <w:rsid w:val="00895A2B"/>
    <w:rsid w:val="00895D4E"/>
    <w:rsid w:val="0089623E"/>
    <w:rsid w:val="0089648A"/>
    <w:rsid w:val="00896908"/>
    <w:rsid w:val="00896D6E"/>
    <w:rsid w:val="00897793"/>
    <w:rsid w:val="008A12A1"/>
    <w:rsid w:val="008A1F95"/>
    <w:rsid w:val="008A256A"/>
    <w:rsid w:val="008A2A94"/>
    <w:rsid w:val="008A3DA4"/>
    <w:rsid w:val="008A440E"/>
    <w:rsid w:val="008A5E6A"/>
    <w:rsid w:val="008A5EA4"/>
    <w:rsid w:val="008A6358"/>
    <w:rsid w:val="008A762B"/>
    <w:rsid w:val="008A7C96"/>
    <w:rsid w:val="008A7DB3"/>
    <w:rsid w:val="008B0751"/>
    <w:rsid w:val="008B12A9"/>
    <w:rsid w:val="008B25DB"/>
    <w:rsid w:val="008B27BA"/>
    <w:rsid w:val="008B3342"/>
    <w:rsid w:val="008B3914"/>
    <w:rsid w:val="008B4C0C"/>
    <w:rsid w:val="008B5F2D"/>
    <w:rsid w:val="008B6740"/>
    <w:rsid w:val="008B76A6"/>
    <w:rsid w:val="008C0C97"/>
    <w:rsid w:val="008C0FC0"/>
    <w:rsid w:val="008C1A92"/>
    <w:rsid w:val="008C1AF8"/>
    <w:rsid w:val="008C2B94"/>
    <w:rsid w:val="008C4268"/>
    <w:rsid w:val="008C5CDE"/>
    <w:rsid w:val="008C5E47"/>
    <w:rsid w:val="008C5FBD"/>
    <w:rsid w:val="008C60EC"/>
    <w:rsid w:val="008C70ED"/>
    <w:rsid w:val="008C7555"/>
    <w:rsid w:val="008C78D6"/>
    <w:rsid w:val="008D0B3A"/>
    <w:rsid w:val="008D1505"/>
    <w:rsid w:val="008D24CE"/>
    <w:rsid w:val="008D39B2"/>
    <w:rsid w:val="008D40CA"/>
    <w:rsid w:val="008D4241"/>
    <w:rsid w:val="008D447C"/>
    <w:rsid w:val="008D4FE0"/>
    <w:rsid w:val="008D6B8E"/>
    <w:rsid w:val="008D7018"/>
    <w:rsid w:val="008D7125"/>
    <w:rsid w:val="008D72A0"/>
    <w:rsid w:val="008D72E4"/>
    <w:rsid w:val="008D74C9"/>
    <w:rsid w:val="008D77BF"/>
    <w:rsid w:val="008E025D"/>
    <w:rsid w:val="008E31F2"/>
    <w:rsid w:val="008E32FB"/>
    <w:rsid w:val="008E3399"/>
    <w:rsid w:val="008E47DB"/>
    <w:rsid w:val="008E4837"/>
    <w:rsid w:val="008E5E60"/>
    <w:rsid w:val="008E5EC4"/>
    <w:rsid w:val="008E6833"/>
    <w:rsid w:val="008E6E97"/>
    <w:rsid w:val="008E7E04"/>
    <w:rsid w:val="008F15B5"/>
    <w:rsid w:val="008F20CF"/>
    <w:rsid w:val="008F2642"/>
    <w:rsid w:val="008F2B6F"/>
    <w:rsid w:val="008F3F9D"/>
    <w:rsid w:val="008F4B86"/>
    <w:rsid w:val="008F53C6"/>
    <w:rsid w:val="008F5D13"/>
    <w:rsid w:val="008F5EC8"/>
    <w:rsid w:val="008F5F41"/>
    <w:rsid w:val="008F6608"/>
    <w:rsid w:val="008F6C90"/>
    <w:rsid w:val="008F6E13"/>
    <w:rsid w:val="009007D5"/>
    <w:rsid w:val="009008B5"/>
    <w:rsid w:val="00900C7C"/>
    <w:rsid w:val="00900D58"/>
    <w:rsid w:val="0090101A"/>
    <w:rsid w:val="00901CAE"/>
    <w:rsid w:val="00902896"/>
    <w:rsid w:val="00902C6C"/>
    <w:rsid w:val="00903050"/>
    <w:rsid w:val="00903209"/>
    <w:rsid w:val="00904293"/>
    <w:rsid w:val="00904338"/>
    <w:rsid w:val="00904CF4"/>
    <w:rsid w:val="009054FE"/>
    <w:rsid w:val="00907276"/>
    <w:rsid w:val="00907A21"/>
    <w:rsid w:val="00910280"/>
    <w:rsid w:val="009106AD"/>
    <w:rsid w:val="00910AA4"/>
    <w:rsid w:val="0091215C"/>
    <w:rsid w:val="0091241D"/>
    <w:rsid w:val="0091345D"/>
    <w:rsid w:val="00914B51"/>
    <w:rsid w:val="0091504B"/>
    <w:rsid w:val="009168FE"/>
    <w:rsid w:val="00916C3D"/>
    <w:rsid w:val="00917878"/>
    <w:rsid w:val="00917AA7"/>
    <w:rsid w:val="00920034"/>
    <w:rsid w:val="00920382"/>
    <w:rsid w:val="00920522"/>
    <w:rsid w:val="00921097"/>
    <w:rsid w:val="00922D88"/>
    <w:rsid w:val="00923286"/>
    <w:rsid w:val="009238FE"/>
    <w:rsid w:val="00924801"/>
    <w:rsid w:val="00925097"/>
    <w:rsid w:val="00925678"/>
    <w:rsid w:val="00927FC5"/>
    <w:rsid w:val="00927FDF"/>
    <w:rsid w:val="00930E1D"/>
    <w:rsid w:val="00932294"/>
    <w:rsid w:val="0093438E"/>
    <w:rsid w:val="00934D20"/>
    <w:rsid w:val="009354DF"/>
    <w:rsid w:val="00935598"/>
    <w:rsid w:val="009360D2"/>
    <w:rsid w:val="00936965"/>
    <w:rsid w:val="0093708D"/>
    <w:rsid w:val="0093758E"/>
    <w:rsid w:val="00937C94"/>
    <w:rsid w:val="0094050B"/>
    <w:rsid w:val="009416C3"/>
    <w:rsid w:val="00942A5D"/>
    <w:rsid w:val="00942BEA"/>
    <w:rsid w:val="00943210"/>
    <w:rsid w:val="0094368D"/>
    <w:rsid w:val="00944087"/>
    <w:rsid w:val="009440C2"/>
    <w:rsid w:val="0094422A"/>
    <w:rsid w:val="00944661"/>
    <w:rsid w:val="00945AF9"/>
    <w:rsid w:val="009461CF"/>
    <w:rsid w:val="00946FD8"/>
    <w:rsid w:val="00947CF2"/>
    <w:rsid w:val="00950C65"/>
    <w:rsid w:val="00951928"/>
    <w:rsid w:val="00952039"/>
    <w:rsid w:val="00954A4D"/>
    <w:rsid w:val="00954C06"/>
    <w:rsid w:val="00954E78"/>
    <w:rsid w:val="00955C07"/>
    <w:rsid w:val="00956982"/>
    <w:rsid w:val="00956E33"/>
    <w:rsid w:val="00956F91"/>
    <w:rsid w:val="0095764E"/>
    <w:rsid w:val="00961478"/>
    <w:rsid w:val="009619BF"/>
    <w:rsid w:val="00961A17"/>
    <w:rsid w:val="009622AB"/>
    <w:rsid w:val="00962B16"/>
    <w:rsid w:val="009632DB"/>
    <w:rsid w:val="009633A3"/>
    <w:rsid w:val="00963703"/>
    <w:rsid w:val="00963E76"/>
    <w:rsid w:val="0096411B"/>
    <w:rsid w:val="009644B3"/>
    <w:rsid w:val="0096483C"/>
    <w:rsid w:val="009671E3"/>
    <w:rsid w:val="00970030"/>
    <w:rsid w:val="0097047B"/>
    <w:rsid w:val="00970C55"/>
    <w:rsid w:val="00971AC1"/>
    <w:rsid w:val="009724D0"/>
    <w:rsid w:val="00973CA8"/>
    <w:rsid w:val="009742A3"/>
    <w:rsid w:val="00974B6C"/>
    <w:rsid w:val="00975133"/>
    <w:rsid w:val="009753B8"/>
    <w:rsid w:val="009761AD"/>
    <w:rsid w:val="00976387"/>
    <w:rsid w:val="00977C82"/>
    <w:rsid w:val="00977ED7"/>
    <w:rsid w:val="00980774"/>
    <w:rsid w:val="00981124"/>
    <w:rsid w:val="00981562"/>
    <w:rsid w:val="0098276A"/>
    <w:rsid w:val="0098279E"/>
    <w:rsid w:val="00982D75"/>
    <w:rsid w:val="00983271"/>
    <w:rsid w:val="00985B6A"/>
    <w:rsid w:val="0098725E"/>
    <w:rsid w:val="00987DE8"/>
    <w:rsid w:val="00990BC7"/>
    <w:rsid w:val="00990CCE"/>
    <w:rsid w:val="009916FD"/>
    <w:rsid w:val="009925CC"/>
    <w:rsid w:val="00993038"/>
    <w:rsid w:val="00993259"/>
    <w:rsid w:val="00993795"/>
    <w:rsid w:val="00993BE7"/>
    <w:rsid w:val="00994C4A"/>
    <w:rsid w:val="00995032"/>
    <w:rsid w:val="009958F8"/>
    <w:rsid w:val="00995AB0"/>
    <w:rsid w:val="00995D8A"/>
    <w:rsid w:val="009960D1"/>
    <w:rsid w:val="00996118"/>
    <w:rsid w:val="009966C2"/>
    <w:rsid w:val="00996995"/>
    <w:rsid w:val="00997988"/>
    <w:rsid w:val="009A014D"/>
    <w:rsid w:val="009A030B"/>
    <w:rsid w:val="009A38B6"/>
    <w:rsid w:val="009A3DFF"/>
    <w:rsid w:val="009A4BC2"/>
    <w:rsid w:val="009A4D7F"/>
    <w:rsid w:val="009A59A9"/>
    <w:rsid w:val="009A601D"/>
    <w:rsid w:val="009B17F5"/>
    <w:rsid w:val="009B182C"/>
    <w:rsid w:val="009B2410"/>
    <w:rsid w:val="009B424B"/>
    <w:rsid w:val="009B5018"/>
    <w:rsid w:val="009B5DA0"/>
    <w:rsid w:val="009B5E33"/>
    <w:rsid w:val="009B5F66"/>
    <w:rsid w:val="009B67CC"/>
    <w:rsid w:val="009B7675"/>
    <w:rsid w:val="009C07AF"/>
    <w:rsid w:val="009C3024"/>
    <w:rsid w:val="009C3F73"/>
    <w:rsid w:val="009C4155"/>
    <w:rsid w:val="009C437B"/>
    <w:rsid w:val="009C5703"/>
    <w:rsid w:val="009C5B6C"/>
    <w:rsid w:val="009C6524"/>
    <w:rsid w:val="009C674D"/>
    <w:rsid w:val="009C77AC"/>
    <w:rsid w:val="009D066D"/>
    <w:rsid w:val="009D2234"/>
    <w:rsid w:val="009D2C1C"/>
    <w:rsid w:val="009D388E"/>
    <w:rsid w:val="009D3B71"/>
    <w:rsid w:val="009D5850"/>
    <w:rsid w:val="009D5A01"/>
    <w:rsid w:val="009D5C3C"/>
    <w:rsid w:val="009D699F"/>
    <w:rsid w:val="009D7551"/>
    <w:rsid w:val="009D7E72"/>
    <w:rsid w:val="009E0D44"/>
    <w:rsid w:val="009E294D"/>
    <w:rsid w:val="009E29CB"/>
    <w:rsid w:val="009E2E33"/>
    <w:rsid w:val="009E3BE8"/>
    <w:rsid w:val="009E4413"/>
    <w:rsid w:val="009E4B18"/>
    <w:rsid w:val="009E4F59"/>
    <w:rsid w:val="009E5E0C"/>
    <w:rsid w:val="009E61B2"/>
    <w:rsid w:val="009E7D7A"/>
    <w:rsid w:val="009F053A"/>
    <w:rsid w:val="009F1419"/>
    <w:rsid w:val="009F1593"/>
    <w:rsid w:val="009F15D3"/>
    <w:rsid w:val="009F1B43"/>
    <w:rsid w:val="009F32D8"/>
    <w:rsid w:val="009F3AFF"/>
    <w:rsid w:val="009F3BD6"/>
    <w:rsid w:val="009F413C"/>
    <w:rsid w:val="009F514D"/>
    <w:rsid w:val="009F6C91"/>
    <w:rsid w:val="009F754A"/>
    <w:rsid w:val="009F7787"/>
    <w:rsid w:val="00A00A43"/>
    <w:rsid w:val="00A00C85"/>
    <w:rsid w:val="00A00D53"/>
    <w:rsid w:val="00A01974"/>
    <w:rsid w:val="00A0203D"/>
    <w:rsid w:val="00A0309F"/>
    <w:rsid w:val="00A036D3"/>
    <w:rsid w:val="00A03C18"/>
    <w:rsid w:val="00A03FBA"/>
    <w:rsid w:val="00A0409C"/>
    <w:rsid w:val="00A064E2"/>
    <w:rsid w:val="00A0690F"/>
    <w:rsid w:val="00A07993"/>
    <w:rsid w:val="00A07C4C"/>
    <w:rsid w:val="00A1038F"/>
    <w:rsid w:val="00A10EFE"/>
    <w:rsid w:val="00A1111A"/>
    <w:rsid w:val="00A115D3"/>
    <w:rsid w:val="00A117A8"/>
    <w:rsid w:val="00A1263F"/>
    <w:rsid w:val="00A126B2"/>
    <w:rsid w:val="00A141CA"/>
    <w:rsid w:val="00A147E3"/>
    <w:rsid w:val="00A15460"/>
    <w:rsid w:val="00A15EE7"/>
    <w:rsid w:val="00A172CB"/>
    <w:rsid w:val="00A17C2C"/>
    <w:rsid w:val="00A20EED"/>
    <w:rsid w:val="00A217F2"/>
    <w:rsid w:val="00A22ACA"/>
    <w:rsid w:val="00A233F0"/>
    <w:rsid w:val="00A23ABA"/>
    <w:rsid w:val="00A252D8"/>
    <w:rsid w:val="00A25311"/>
    <w:rsid w:val="00A259D7"/>
    <w:rsid w:val="00A301DA"/>
    <w:rsid w:val="00A31168"/>
    <w:rsid w:val="00A313BC"/>
    <w:rsid w:val="00A313C8"/>
    <w:rsid w:val="00A317F0"/>
    <w:rsid w:val="00A3206A"/>
    <w:rsid w:val="00A32A7D"/>
    <w:rsid w:val="00A32C2B"/>
    <w:rsid w:val="00A3315C"/>
    <w:rsid w:val="00A34A93"/>
    <w:rsid w:val="00A35924"/>
    <w:rsid w:val="00A36BC3"/>
    <w:rsid w:val="00A36DD5"/>
    <w:rsid w:val="00A37072"/>
    <w:rsid w:val="00A372A1"/>
    <w:rsid w:val="00A37990"/>
    <w:rsid w:val="00A400AC"/>
    <w:rsid w:val="00A409C8"/>
    <w:rsid w:val="00A4269B"/>
    <w:rsid w:val="00A42B0A"/>
    <w:rsid w:val="00A44055"/>
    <w:rsid w:val="00A4619F"/>
    <w:rsid w:val="00A46423"/>
    <w:rsid w:val="00A469F4"/>
    <w:rsid w:val="00A46CF4"/>
    <w:rsid w:val="00A47354"/>
    <w:rsid w:val="00A475A1"/>
    <w:rsid w:val="00A515EC"/>
    <w:rsid w:val="00A5280E"/>
    <w:rsid w:val="00A529DB"/>
    <w:rsid w:val="00A53FFE"/>
    <w:rsid w:val="00A54033"/>
    <w:rsid w:val="00A54883"/>
    <w:rsid w:val="00A54FC0"/>
    <w:rsid w:val="00A5605F"/>
    <w:rsid w:val="00A56503"/>
    <w:rsid w:val="00A569DE"/>
    <w:rsid w:val="00A56A36"/>
    <w:rsid w:val="00A56A58"/>
    <w:rsid w:val="00A577FB"/>
    <w:rsid w:val="00A61505"/>
    <w:rsid w:val="00A619D4"/>
    <w:rsid w:val="00A62056"/>
    <w:rsid w:val="00A623A8"/>
    <w:rsid w:val="00A633C9"/>
    <w:rsid w:val="00A64835"/>
    <w:rsid w:val="00A64B9A"/>
    <w:rsid w:val="00A65042"/>
    <w:rsid w:val="00A67137"/>
    <w:rsid w:val="00A67184"/>
    <w:rsid w:val="00A67188"/>
    <w:rsid w:val="00A67B14"/>
    <w:rsid w:val="00A703C7"/>
    <w:rsid w:val="00A72523"/>
    <w:rsid w:val="00A72CA4"/>
    <w:rsid w:val="00A73035"/>
    <w:rsid w:val="00A73BCE"/>
    <w:rsid w:val="00A73D88"/>
    <w:rsid w:val="00A73E76"/>
    <w:rsid w:val="00A745E3"/>
    <w:rsid w:val="00A748ED"/>
    <w:rsid w:val="00A76309"/>
    <w:rsid w:val="00A76A7F"/>
    <w:rsid w:val="00A77A09"/>
    <w:rsid w:val="00A806AB"/>
    <w:rsid w:val="00A81EDB"/>
    <w:rsid w:val="00A82576"/>
    <w:rsid w:val="00A827BC"/>
    <w:rsid w:val="00A82879"/>
    <w:rsid w:val="00A8291A"/>
    <w:rsid w:val="00A83AB0"/>
    <w:rsid w:val="00A83B34"/>
    <w:rsid w:val="00A84657"/>
    <w:rsid w:val="00A84B80"/>
    <w:rsid w:val="00A85991"/>
    <w:rsid w:val="00A86166"/>
    <w:rsid w:val="00A87125"/>
    <w:rsid w:val="00A877F2"/>
    <w:rsid w:val="00A90162"/>
    <w:rsid w:val="00A90387"/>
    <w:rsid w:val="00A90C9E"/>
    <w:rsid w:val="00A90EF3"/>
    <w:rsid w:val="00A910D8"/>
    <w:rsid w:val="00A92271"/>
    <w:rsid w:val="00A9252A"/>
    <w:rsid w:val="00A93A5F"/>
    <w:rsid w:val="00A9508C"/>
    <w:rsid w:val="00A953CF"/>
    <w:rsid w:val="00A96755"/>
    <w:rsid w:val="00A96923"/>
    <w:rsid w:val="00A96C59"/>
    <w:rsid w:val="00A96DD0"/>
    <w:rsid w:val="00AA00F6"/>
    <w:rsid w:val="00AA0CE8"/>
    <w:rsid w:val="00AA1602"/>
    <w:rsid w:val="00AA1BE9"/>
    <w:rsid w:val="00AA1FCD"/>
    <w:rsid w:val="00AA2B6C"/>
    <w:rsid w:val="00AA5851"/>
    <w:rsid w:val="00AA64C0"/>
    <w:rsid w:val="00AA7E5A"/>
    <w:rsid w:val="00AB0187"/>
    <w:rsid w:val="00AB02D2"/>
    <w:rsid w:val="00AB0508"/>
    <w:rsid w:val="00AB0F44"/>
    <w:rsid w:val="00AB1D9B"/>
    <w:rsid w:val="00AB1DD5"/>
    <w:rsid w:val="00AB1F27"/>
    <w:rsid w:val="00AB218F"/>
    <w:rsid w:val="00AB2E0A"/>
    <w:rsid w:val="00AB2FAF"/>
    <w:rsid w:val="00AB3390"/>
    <w:rsid w:val="00AB3DFD"/>
    <w:rsid w:val="00AB3FEA"/>
    <w:rsid w:val="00AB4874"/>
    <w:rsid w:val="00AB4AF1"/>
    <w:rsid w:val="00AB4C66"/>
    <w:rsid w:val="00AB4C90"/>
    <w:rsid w:val="00AB4FDA"/>
    <w:rsid w:val="00AB5FC2"/>
    <w:rsid w:val="00AB78C4"/>
    <w:rsid w:val="00AC1456"/>
    <w:rsid w:val="00AC1500"/>
    <w:rsid w:val="00AC1D96"/>
    <w:rsid w:val="00AC2242"/>
    <w:rsid w:val="00AC2D1E"/>
    <w:rsid w:val="00AC408D"/>
    <w:rsid w:val="00AC4211"/>
    <w:rsid w:val="00AC433C"/>
    <w:rsid w:val="00AC4887"/>
    <w:rsid w:val="00AC4A87"/>
    <w:rsid w:val="00AC5274"/>
    <w:rsid w:val="00AC57E0"/>
    <w:rsid w:val="00AC5D19"/>
    <w:rsid w:val="00AC7892"/>
    <w:rsid w:val="00AD06B4"/>
    <w:rsid w:val="00AD0ECA"/>
    <w:rsid w:val="00AD1677"/>
    <w:rsid w:val="00AD2160"/>
    <w:rsid w:val="00AD39EE"/>
    <w:rsid w:val="00AD44C5"/>
    <w:rsid w:val="00AD61F3"/>
    <w:rsid w:val="00AD6CC2"/>
    <w:rsid w:val="00AD6D1B"/>
    <w:rsid w:val="00AD7475"/>
    <w:rsid w:val="00AE0935"/>
    <w:rsid w:val="00AE14E1"/>
    <w:rsid w:val="00AE16B5"/>
    <w:rsid w:val="00AE1F65"/>
    <w:rsid w:val="00AE29A0"/>
    <w:rsid w:val="00AE3740"/>
    <w:rsid w:val="00AE49AC"/>
    <w:rsid w:val="00AE5BAE"/>
    <w:rsid w:val="00AE7091"/>
    <w:rsid w:val="00AE7331"/>
    <w:rsid w:val="00AE78E2"/>
    <w:rsid w:val="00AF0BE6"/>
    <w:rsid w:val="00AF0C4E"/>
    <w:rsid w:val="00AF0FB2"/>
    <w:rsid w:val="00AF1042"/>
    <w:rsid w:val="00AF1D23"/>
    <w:rsid w:val="00AF1E4E"/>
    <w:rsid w:val="00AF26FE"/>
    <w:rsid w:val="00AF3679"/>
    <w:rsid w:val="00AF3988"/>
    <w:rsid w:val="00AF4F1B"/>
    <w:rsid w:val="00AF5420"/>
    <w:rsid w:val="00AF5F63"/>
    <w:rsid w:val="00AF6635"/>
    <w:rsid w:val="00AF7496"/>
    <w:rsid w:val="00AF7DCE"/>
    <w:rsid w:val="00B001E0"/>
    <w:rsid w:val="00B00886"/>
    <w:rsid w:val="00B00C00"/>
    <w:rsid w:val="00B00F60"/>
    <w:rsid w:val="00B022D1"/>
    <w:rsid w:val="00B031B8"/>
    <w:rsid w:val="00B04610"/>
    <w:rsid w:val="00B04C34"/>
    <w:rsid w:val="00B04DC9"/>
    <w:rsid w:val="00B05FB3"/>
    <w:rsid w:val="00B078B3"/>
    <w:rsid w:val="00B10036"/>
    <w:rsid w:val="00B1047F"/>
    <w:rsid w:val="00B1090F"/>
    <w:rsid w:val="00B11B21"/>
    <w:rsid w:val="00B137BC"/>
    <w:rsid w:val="00B13917"/>
    <w:rsid w:val="00B15261"/>
    <w:rsid w:val="00B16E90"/>
    <w:rsid w:val="00B177F7"/>
    <w:rsid w:val="00B17CE1"/>
    <w:rsid w:val="00B204A2"/>
    <w:rsid w:val="00B20766"/>
    <w:rsid w:val="00B20957"/>
    <w:rsid w:val="00B21B41"/>
    <w:rsid w:val="00B22869"/>
    <w:rsid w:val="00B2361E"/>
    <w:rsid w:val="00B265F2"/>
    <w:rsid w:val="00B2697E"/>
    <w:rsid w:val="00B271E0"/>
    <w:rsid w:val="00B3054C"/>
    <w:rsid w:val="00B31776"/>
    <w:rsid w:val="00B32B11"/>
    <w:rsid w:val="00B32B93"/>
    <w:rsid w:val="00B350E9"/>
    <w:rsid w:val="00B35B50"/>
    <w:rsid w:val="00B35F15"/>
    <w:rsid w:val="00B36209"/>
    <w:rsid w:val="00B36610"/>
    <w:rsid w:val="00B36666"/>
    <w:rsid w:val="00B36A21"/>
    <w:rsid w:val="00B36DE3"/>
    <w:rsid w:val="00B373E2"/>
    <w:rsid w:val="00B40044"/>
    <w:rsid w:val="00B40BE2"/>
    <w:rsid w:val="00B411C3"/>
    <w:rsid w:val="00B41705"/>
    <w:rsid w:val="00B41AA4"/>
    <w:rsid w:val="00B420EE"/>
    <w:rsid w:val="00B42417"/>
    <w:rsid w:val="00B4293C"/>
    <w:rsid w:val="00B43116"/>
    <w:rsid w:val="00B4339D"/>
    <w:rsid w:val="00B44112"/>
    <w:rsid w:val="00B450A4"/>
    <w:rsid w:val="00B4713C"/>
    <w:rsid w:val="00B50727"/>
    <w:rsid w:val="00B51329"/>
    <w:rsid w:val="00B5166A"/>
    <w:rsid w:val="00B51EF3"/>
    <w:rsid w:val="00B51F1B"/>
    <w:rsid w:val="00B53474"/>
    <w:rsid w:val="00B53AEF"/>
    <w:rsid w:val="00B53D61"/>
    <w:rsid w:val="00B57E04"/>
    <w:rsid w:val="00B61145"/>
    <w:rsid w:val="00B61680"/>
    <w:rsid w:val="00B645E7"/>
    <w:rsid w:val="00B64837"/>
    <w:rsid w:val="00B6495F"/>
    <w:rsid w:val="00B660D6"/>
    <w:rsid w:val="00B66659"/>
    <w:rsid w:val="00B67C8F"/>
    <w:rsid w:val="00B67DE2"/>
    <w:rsid w:val="00B7019C"/>
    <w:rsid w:val="00B70315"/>
    <w:rsid w:val="00B725B2"/>
    <w:rsid w:val="00B7262E"/>
    <w:rsid w:val="00B727F0"/>
    <w:rsid w:val="00B732F2"/>
    <w:rsid w:val="00B737D0"/>
    <w:rsid w:val="00B73C64"/>
    <w:rsid w:val="00B741E5"/>
    <w:rsid w:val="00B74292"/>
    <w:rsid w:val="00B74B5E"/>
    <w:rsid w:val="00B752C6"/>
    <w:rsid w:val="00B75597"/>
    <w:rsid w:val="00B76351"/>
    <w:rsid w:val="00B77A0D"/>
    <w:rsid w:val="00B8144B"/>
    <w:rsid w:val="00B81CFB"/>
    <w:rsid w:val="00B82690"/>
    <w:rsid w:val="00B82BDF"/>
    <w:rsid w:val="00B834A2"/>
    <w:rsid w:val="00B83C83"/>
    <w:rsid w:val="00B849C8"/>
    <w:rsid w:val="00B8540D"/>
    <w:rsid w:val="00B855D6"/>
    <w:rsid w:val="00B858FE"/>
    <w:rsid w:val="00B85D7A"/>
    <w:rsid w:val="00B8658F"/>
    <w:rsid w:val="00B868C0"/>
    <w:rsid w:val="00B876F2"/>
    <w:rsid w:val="00B87D58"/>
    <w:rsid w:val="00B9014B"/>
    <w:rsid w:val="00B918C3"/>
    <w:rsid w:val="00B91F2B"/>
    <w:rsid w:val="00B92703"/>
    <w:rsid w:val="00B928DD"/>
    <w:rsid w:val="00B92AD1"/>
    <w:rsid w:val="00B92C02"/>
    <w:rsid w:val="00B94F18"/>
    <w:rsid w:val="00B9583B"/>
    <w:rsid w:val="00B9638F"/>
    <w:rsid w:val="00B96876"/>
    <w:rsid w:val="00B97357"/>
    <w:rsid w:val="00BA0508"/>
    <w:rsid w:val="00BA0B51"/>
    <w:rsid w:val="00BA1390"/>
    <w:rsid w:val="00BA1A30"/>
    <w:rsid w:val="00BA3110"/>
    <w:rsid w:val="00BA3466"/>
    <w:rsid w:val="00BA42AB"/>
    <w:rsid w:val="00BA4AFF"/>
    <w:rsid w:val="00BA4C04"/>
    <w:rsid w:val="00BA5659"/>
    <w:rsid w:val="00BA5E31"/>
    <w:rsid w:val="00BA5E41"/>
    <w:rsid w:val="00BA689E"/>
    <w:rsid w:val="00BB1FA4"/>
    <w:rsid w:val="00BB2C6B"/>
    <w:rsid w:val="00BB31BC"/>
    <w:rsid w:val="00BB3AB5"/>
    <w:rsid w:val="00BB421C"/>
    <w:rsid w:val="00BB4C82"/>
    <w:rsid w:val="00BB4DC7"/>
    <w:rsid w:val="00BB6082"/>
    <w:rsid w:val="00BC0287"/>
    <w:rsid w:val="00BC0FE7"/>
    <w:rsid w:val="00BC27E2"/>
    <w:rsid w:val="00BC2817"/>
    <w:rsid w:val="00BC2C8C"/>
    <w:rsid w:val="00BC42AB"/>
    <w:rsid w:val="00BC4F1F"/>
    <w:rsid w:val="00BC5047"/>
    <w:rsid w:val="00BC54F8"/>
    <w:rsid w:val="00BC62BA"/>
    <w:rsid w:val="00BC644E"/>
    <w:rsid w:val="00BC6C0E"/>
    <w:rsid w:val="00BC6D9B"/>
    <w:rsid w:val="00BC6E36"/>
    <w:rsid w:val="00BC7F29"/>
    <w:rsid w:val="00BC7F2C"/>
    <w:rsid w:val="00BD0100"/>
    <w:rsid w:val="00BD082C"/>
    <w:rsid w:val="00BD2DDA"/>
    <w:rsid w:val="00BD593C"/>
    <w:rsid w:val="00BD666B"/>
    <w:rsid w:val="00BD6A59"/>
    <w:rsid w:val="00BD6C89"/>
    <w:rsid w:val="00BE11A5"/>
    <w:rsid w:val="00BE2911"/>
    <w:rsid w:val="00BE2CA7"/>
    <w:rsid w:val="00BE32AE"/>
    <w:rsid w:val="00BE3B9D"/>
    <w:rsid w:val="00BE3CF2"/>
    <w:rsid w:val="00BE3F33"/>
    <w:rsid w:val="00BE3F92"/>
    <w:rsid w:val="00BE42E1"/>
    <w:rsid w:val="00BE53E8"/>
    <w:rsid w:val="00BE5698"/>
    <w:rsid w:val="00BE5705"/>
    <w:rsid w:val="00BE5FC5"/>
    <w:rsid w:val="00BE6282"/>
    <w:rsid w:val="00BE6C69"/>
    <w:rsid w:val="00BE7207"/>
    <w:rsid w:val="00BE72EF"/>
    <w:rsid w:val="00BE7776"/>
    <w:rsid w:val="00BE79C1"/>
    <w:rsid w:val="00BF0AB4"/>
    <w:rsid w:val="00BF1670"/>
    <w:rsid w:val="00BF1B97"/>
    <w:rsid w:val="00BF2D89"/>
    <w:rsid w:val="00BF3C99"/>
    <w:rsid w:val="00BF4A92"/>
    <w:rsid w:val="00BF5372"/>
    <w:rsid w:val="00BF5401"/>
    <w:rsid w:val="00BF6A57"/>
    <w:rsid w:val="00BF7C21"/>
    <w:rsid w:val="00C00228"/>
    <w:rsid w:val="00C0123B"/>
    <w:rsid w:val="00C01BCA"/>
    <w:rsid w:val="00C01C4B"/>
    <w:rsid w:val="00C02B7F"/>
    <w:rsid w:val="00C04585"/>
    <w:rsid w:val="00C04C0C"/>
    <w:rsid w:val="00C05B58"/>
    <w:rsid w:val="00C072C6"/>
    <w:rsid w:val="00C07FF4"/>
    <w:rsid w:val="00C10662"/>
    <w:rsid w:val="00C120A1"/>
    <w:rsid w:val="00C14589"/>
    <w:rsid w:val="00C14946"/>
    <w:rsid w:val="00C14D0A"/>
    <w:rsid w:val="00C15004"/>
    <w:rsid w:val="00C15D9E"/>
    <w:rsid w:val="00C16F54"/>
    <w:rsid w:val="00C1757F"/>
    <w:rsid w:val="00C17CC0"/>
    <w:rsid w:val="00C201F7"/>
    <w:rsid w:val="00C205A9"/>
    <w:rsid w:val="00C20BDD"/>
    <w:rsid w:val="00C20C44"/>
    <w:rsid w:val="00C20FAD"/>
    <w:rsid w:val="00C21CD8"/>
    <w:rsid w:val="00C21E8B"/>
    <w:rsid w:val="00C21E91"/>
    <w:rsid w:val="00C223B3"/>
    <w:rsid w:val="00C225FC"/>
    <w:rsid w:val="00C22C79"/>
    <w:rsid w:val="00C23E26"/>
    <w:rsid w:val="00C24120"/>
    <w:rsid w:val="00C24337"/>
    <w:rsid w:val="00C24A62"/>
    <w:rsid w:val="00C25037"/>
    <w:rsid w:val="00C31313"/>
    <w:rsid w:val="00C319DA"/>
    <w:rsid w:val="00C32C44"/>
    <w:rsid w:val="00C33047"/>
    <w:rsid w:val="00C33974"/>
    <w:rsid w:val="00C33A23"/>
    <w:rsid w:val="00C342A5"/>
    <w:rsid w:val="00C34C03"/>
    <w:rsid w:val="00C35157"/>
    <w:rsid w:val="00C3621B"/>
    <w:rsid w:val="00C368C0"/>
    <w:rsid w:val="00C36FBD"/>
    <w:rsid w:val="00C37373"/>
    <w:rsid w:val="00C37595"/>
    <w:rsid w:val="00C37922"/>
    <w:rsid w:val="00C37E52"/>
    <w:rsid w:val="00C401EF"/>
    <w:rsid w:val="00C40CAE"/>
    <w:rsid w:val="00C40D5A"/>
    <w:rsid w:val="00C4107B"/>
    <w:rsid w:val="00C4226B"/>
    <w:rsid w:val="00C426DA"/>
    <w:rsid w:val="00C426FD"/>
    <w:rsid w:val="00C4282B"/>
    <w:rsid w:val="00C430BB"/>
    <w:rsid w:val="00C43506"/>
    <w:rsid w:val="00C43DB5"/>
    <w:rsid w:val="00C44BFD"/>
    <w:rsid w:val="00C45422"/>
    <w:rsid w:val="00C45882"/>
    <w:rsid w:val="00C46955"/>
    <w:rsid w:val="00C46E2E"/>
    <w:rsid w:val="00C475CD"/>
    <w:rsid w:val="00C507A4"/>
    <w:rsid w:val="00C52437"/>
    <w:rsid w:val="00C52B09"/>
    <w:rsid w:val="00C53D75"/>
    <w:rsid w:val="00C53E20"/>
    <w:rsid w:val="00C547F3"/>
    <w:rsid w:val="00C54E39"/>
    <w:rsid w:val="00C557E6"/>
    <w:rsid w:val="00C5596B"/>
    <w:rsid w:val="00C55DB6"/>
    <w:rsid w:val="00C55DF8"/>
    <w:rsid w:val="00C56351"/>
    <w:rsid w:val="00C5641B"/>
    <w:rsid w:val="00C56457"/>
    <w:rsid w:val="00C56D94"/>
    <w:rsid w:val="00C61DC4"/>
    <w:rsid w:val="00C620AF"/>
    <w:rsid w:val="00C62C56"/>
    <w:rsid w:val="00C667DD"/>
    <w:rsid w:val="00C66BAA"/>
    <w:rsid w:val="00C70713"/>
    <w:rsid w:val="00C707E8"/>
    <w:rsid w:val="00C717BF"/>
    <w:rsid w:val="00C720C7"/>
    <w:rsid w:val="00C729AF"/>
    <w:rsid w:val="00C72DDD"/>
    <w:rsid w:val="00C7405D"/>
    <w:rsid w:val="00C74FDD"/>
    <w:rsid w:val="00C750D2"/>
    <w:rsid w:val="00C7562E"/>
    <w:rsid w:val="00C75C4E"/>
    <w:rsid w:val="00C765F7"/>
    <w:rsid w:val="00C7665C"/>
    <w:rsid w:val="00C76F69"/>
    <w:rsid w:val="00C80655"/>
    <w:rsid w:val="00C80746"/>
    <w:rsid w:val="00C80760"/>
    <w:rsid w:val="00C81464"/>
    <w:rsid w:val="00C8195D"/>
    <w:rsid w:val="00C823E8"/>
    <w:rsid w:val="00C82A13"/>
    <w:rsid w:val="00C82F6A"/>
    <w:rsid w:val="00C82F82"/>
    <w:rsid w:val="00C8389B"/>
    <w:rsid w:val="00C839E0"/>
    <w:rsid w:val="00C83CE3"/>
    <w:rsid w:val="00C84935"/>
    <w:rsid w:val="00C8542F"/>
    <w:rsid w:val="00C85677"/>
    <w:rsid w:val="00C86188"/>
    <w:rsid w:val="00C86AFB"/>
    <w:rsid w:val="00C86C38"/>
    <w:rsid w:val="00C870B3"/>
    <w:rsid w:val="00C91A44"/>
    <w:rsid w:val="00C91CCF"/>
    <w:rsid w:val="00C921CA"/>
    <w:rsid w:val="00C928F0"/>
    <w:rsid w:val="00C938AC"/>
    <w:rsid w:val="00C94B64"/>
    <w:rsid w:val="00C94BE0"/>
    <w:rsid w:val="00C9682E"/>
    <w:rsid w:val="00C97251"/>
    <w:rsid w:val="00C9744B"/>
    <w:rsid w:val="00C9786F"/>
    <w:rsid w:val="00CA0885"/>
    <w:rsid w:val="00CA0985"/>
    <w:rsid w:val="00CA0B7D"/>
    <w:rsid w:val="00CA0DD5"/>
    <w:rsid w:val="00CA1708"/>
    <w:rsid w:val="00CA19BF"/>
    <w:rsid w:val="00CA2394"/>
    <w:rsid w:val="00CA257F"/>
    <w:rsid w:val="00CA3417"/>
    <w:rsid w:val="00CA51D4"/>
    <w:rsid w:val="00CA66C8"/>
    <w:rsid w:val="00CA7B78"/>
    <w:rsid w:val="00CA7C30"/>
    <w:rsid w:val="00CB02F5"/>
    <w:rsid w:val="00CB0BAD"/>
    <w:rsid w:val="00CB141C"/>
    <w:rsid w:val="00CB1674"/>
    <w:rsid w:val="00CB3784"/>
    <w:rsid w:val="00CB3CDA"/>
    <w:rsid w:val="00CB4525"/>
    <w:rsid w:val="00CB4AEC"/>
    <w:rsid w:val="00CB4F07"/>
    <w:rsid w:val="00CB641E"/>
    <w:rsid w:val="00CB644F"/>
    <w:rsid w:val="00CB658F"/>
    <w:rsid w:val="00CB7C47"/>
    <w:rsid w:val="00CC0869"/>
    <w:rsid w:val="00CC0FBF"/>
    <w:rsid w:val="00CC1CC4"/>
    <w:rsid w:val="00CC20C6"/>
    <w:rsid w:val="00CC2893"/>
    <w:rsid w:val="00CC2B7B"/>
    <w:rsid w:val="00CC2E57"/>
    <w:rsid w:val="00CC32EB"/>
    <w:rsid w:val="00CC3E02"/>
    <w:rsid w:val="00CC4377"/>
    <w:rsid w:val="00CC46F4"/>
    <w:rsid w:val="00CC5046"/>
    <w:rsid w:val="00CC540E"/>
    <w:rsid w:val="00CC54BE"/>
    <w:rsid w:val="00CC57BE"/>
    <w:rsid w:val="00CC5C6C"/>
    <w:rsid w:val="00CC5EC5"/>
    <w:rsid w:val="00CC6A12"/>
    <w:rsid w:val="00CC6F0F"/>
    <w:rsid w:val="00CC6F12"/>
    <w:rsid w:val="00CC760F"/>
    <w:rsid w:val="00CC7A68"/>
    <w:rsid w:val="00CC7CA3"/>
    <w:rsid w:val="00CC7FF3"/>
    <w:rsid w:val="00CD0615"/>
    <w:rsid w:val="00CD07A9"/>
    <w:rsid w:val="00CD0AA0"/>
    <w:rsid w:val="00CD44D5"/>
    <w:rsid w:val="00CD4B08"/>
    <w:rsid w:val="00CD4E9D"/>
    <w:rsid w:val="00CD5165"/>
    <w:rsid w:val="00CD5C29"/>
    <w:rsid w:val="00CE0AB6"/>
    <w:rsid w:val="00CE41D3"/>
    <w:rsid w:val="00CE4BDF"/>
    <w:rsid w:val="00CE4CD7"/>
    <w:rsid w:val="00CE51CF"/>
    <w:rsid w:val="00CE626A"/>
    <w:rsid w:val="00CE64EB"/>
    <w:rsid w:val="00CE7B3E"/>
    <w:rsid w:val="00CF0475"/>
    <w:rsid w:val="00CF1FCE"/>
    <w:rsid w:val="00CF2321"/>
    <w:rsid w:val="00CF357F"/>
    <w:rsid w:val="00CF38F7"/>
    <w:rsid w:val="00CF3B95"/>
    <w:rsid w:val="00CF545C"/>
    <w:rsid w:val="00CF5598"/>
    <w:rsid w:val="00CF567B"/>
    <w:rsid w:val="00CF5A6C"/>
    <w:rsid w:val="00CF5E89"/>
    <w:rsid w:val="00CF6167"/>
    <w:rsid w:val="00D034AC"/>
    <w:rsid w:val="00D0378E"/>
    <w:rsid w:val="00D03985"/>
    <w:rsid w:val="00D049E2"/>
    <w:rsid w:val="00D04F86"/>
    <w:rsid w:val="00D06CAA"/>
    <w:rsid w:val="00D0701F"/>
    <w:rsid w:val="00D07545"/>
    <w:rsid w:val="00D07C2F"/>
    <w:rsid w:val="00D07C94"/>
    <w:rsid w:val="00D10CF3"/>
    <w:rsid w:val="00D13A20"/>
    <w:rsid w:val="00D13F04"/>
    <w:rsid w:val="00D14C52"/>
    <w:rsid w:val="00D15FDB"/>
    <w:rsid w:val="00D17C86"/>
    <w:rsid w:val="00D2011A"/>
    <w:rsid w:val="00D21924"/>
    <w:rsid w:val="00D21B7F"/>
    <w:rsid w:val="00D21BF6"/>
    <w:rsid w:val="00D21E81"/>
    <w:rsid w:val="00D2435F"/>
    <w:rsid w:val="00D244D0"/>
    <w:rsid w:val="00D247FF"/>
    <w:rsid w:val="00D26891"/>
    <w:rsid w:val="00D26938"/>
    <w:rsid w:val="00D27F6B"/>
    <w:rsid w:val="00D3010E"/>
    <w:rsid w:val="00D309F6"/>
    <w:rsid w:val="00D3165E"/>
    <w:rsid w:val="00D31EE1"/>
    <w:rsid w:val="00D327DD"/>
    <w:rsid w:val="00D33118"/>
    <w:rsid w:val="00D332CC"/>
    <w:rsid w:val="00D3361F"/>
    <w:rsid w:val="00D342A9"/>
    <w:rsid w:val="00D35DA7"/>
    <w:rsid w:val="00D36255"/>
    <w:rsid w:val="00D37CA6"/>
    <w:rsid w:val="00D400D7"/>
    <w:rsid w:val="00D40911"/>
    <w:rsid w:val="00D43104"/>
    <w:rsid w:val="00D43550"/>
    <w:rsid w:val="00D447C6"/>
    <w:rsid w:val="00D453E4"/>
    <w:rsid w:val="00D45BAC"/>
    <w:rsid w:val="00D46661"/>
    <w:rsid w:val="00D47B48"/>
    <w:rsid w:val="00D47F3C"/>
    <w:rsid w:val="00D50688"/>
    <w:rsid w:val="00D508BD"/>
    <w:rsid w:val="00D50EA9"/>
    <w:rsid w:val="00D512D8"/>
    <w:rsid w:val="00D51F3A"/>
    <w:rsid w:val="00D5201E"/>
    <w:rsid w:val="00D5331E"/>
    <w:rsid w:val="00D535AF"/>
    <w:rsid w:val="00D53EA6"/>
    <w:rsid w:val="00D54F2D"/>
    <w:rsid w:val="00D55015"/>
    <w:rsid w:val="00D55D16"/>
    <w:rsid w:val="00D56355"/>
    <w:rsid w:val="00D56D8E"/>
    <w:rsid w:val="00D57027"/>
    <w:rsid w:val="00D570B8"/>
    <w:rsid w:val="00D60CE0"/>
    <w:rsid w:val="00D61230"/>
    <w:rsid w:val="00D61B1D"/>
    <w:rsid w:val="00D62919"/>
    <w:rsid w:val="00D63462"/>
    <w:rsid w:val="00D63AA1"/>
    <w:rsid w:val="00D6532A"/>
    <w:rsid w:val="00D65D8A"/>
    <w:rsid w:val="00D66B8E"/>
    <w:rsid w:val="00D66EA7"/>
    <w:rsid w:val="00D67C76"/>
    <w:rsid w:val="00D67E15"/>
    <w:rsid w:val="00D67F1A"/>
    <w:rsid w:val="00D70100"/>
    <w:rsid w:val="00D70338"/>
    <w:rsid w:val="00D70F10"/>
    <w:rsid w:val="00D71EC3"/>
    <w:rsid w:val="00D72205"/>
    <w:rsid w:val="00D73133"/>
    <w:rsid w:val="00D740A4"/>
    <w:rsid w:val="00D743A9"/>
    <w:rsid w:val="00D7441C"/>
    <w:rsid w:val="00D746D3"/>
    <w:rsid w:val="00D750BB"/>
    <w:rsid w:val="00D758DE"/>
    <w:rsid w:val="00D77AB6"/>
    <w:rsid w:val="00D77DBC"/>
    <w:rsid w:val="00D801CA"/>
    <w:rsid w:val="00D81186"/>
    <w:rsid w:val="00D81C2E"/>
    <w:rsid w:val="00D81E09"/>
    <w:rsid w:val="00D82458"/>
    <w:rsid w:val="00D824BA"/>
    <w:rsid w:val="00D8298A"/>
    <w:rsid w:val="00D834FA"/>
    <w:rsid w:val="00D8564A"/>
    <w:rsid w:val="00D8676F"/>
    <w:rsid w:val="00D8689B"/>
    <w:rsid w:val="00D90092"/>
    <w:rsid w:val="00D901A4"/>
    <w:rsid w:val="00D90891"/>
    <w:rsid w:val="00D90E2B"/>
    <w:rsid w:val="00D91D9C"/>
    <w:rsid w:val="00D92C0B"/>
    <w:rsid w:val="00D92EF7"/>
    <w:rsid w:val="00D9461F"/>
    <w:rsid w:val="00D948E0"/>
    <w:rsid w:val="00D94970"/>
    <w:rsid w:val="00D95EB3"/>
    <w:rsid w:val="00DA01DC"/>
    <w:rsid w:val="00DA03A8"/>
    <w:rsid w:val="00DA1317"/>
    <w:rsid w:val="00DA1F39"/>
    <w:rsid w:val="00DA22A6"/>
    <w:rsid w:val="00DA435C"/>
    <w:rsid w:val="00DA45BB"/>
    <w:rsid w:val="00DA48AE"/>
    <w:rsid w:val="00DA4E0C"/>
    <w:rsid w:val="00DA5574"/>
    <w:rsid w:val="00DA6956"/>
    <w:rsid w:val="00DA6993"/>
    <w:rsid w:val="00DA6E55"/>
    <w:rsid w:val="00DB016E"/>
    <w:rsid w:val="00DB02FA"/>
    <w:rsid w:val="00DB0C90"/>
    <w:rsid w:val="00DB0D71"/>
    <w:rsid w:val="00DB110F"/>
    <w:rsid w:val="00DB13A2"/>
    <w:rsid w:val="00DB24C4"/>
    <w:rsid w:val="00DB3BB6"/>
    <w:rsid w:val="00DB3DC6"/>
    <w:rsid w:val="00DB4EEB"/>
    <w:rsid w:val="00DB5A75"/>
    <w:rsid w:val="00DB658E"/>
    <w:rsid w:val="00DB6D6B"/>
    <w:rsid w:val="00DB73CF"/>
    <w:rsid w:val="00DC0CD6"/>
    <w:rsid w:val="00DC1018"/>
    <w:rsid w:val="00DC25C6"/>
    <w:rsid w:val="00DC29C7"/>
    <w:rsid w:val="00DC2B8B"/>
    <w:rsid w:val="00DC321C"/>
    <w:rsid w:val="00DC442C"/>
    <w:rsid w:val="00DC503E"/>
    <w:rsid w:val="00DC543A"/>
    <w:rsid w:val="00DC7810"/>
    <w:rsid w:val="00DC7979"/>
    <w:rsid w:val="00DC7A85"/>
    <w:rsid w:val="00DD1552"/>
    <w:rsid w:val="00DD2027"/>
    <w:rsid w:val="00DD20BB"/>
    <w:rsid w:val="00DD2354"/>
    <w:rsid w:val="00DD3449"/>
    <w:rsid w:val="00DD3710"/>
    <w:rsid w:val="00DD38D5"/>
    <w:rsid w:val="00DD3C2F"/>
    <w:rsid w:val="00DD70D5"/>
    <w:rsid w:val="00DD7255"/>
    <w:rsid w:val="00DE0436"/>
    <w:rsid w:val="00DE101F"/>
    <w:rsid w:val="00DE1091"/>
    <w:rsid w:val="00DE1316"/>
    <w:rsid w:val="00DE283F"/>
    <w:rsid w:val="00DE3856"/>
    <w:rsid w:val="00DE397F"/>
    <w:rsid w:val="00DE3E7A"/>
    <w:rsid w:val="00DE4722"/>
    <w:rsid w:val="00DE5132"/>
    <w:rsid w:val="00DE57D0"/>
    <w:rsid w:val="00DE5A03"/>
    <w:rsid w:val="00DE5FC4"/>
    <w:rsid w:val="00DF177D"/>
    <w:rsid w:val="00DF2705"/>
    <w:rsid w:val="00DF287E"/>
    <w:rsid w:val="00DF449B"/>
    <w:rsid w:val="00DF4CC4"/>
    <w:rsid w:val="00DF7389"/>
    <w:rsid w:val="00DF7D35"/>
    <w:rsid w:val="00E030D8"/>
    <w:rsid w:val="00E0332F"/>
    <w:rsid w:val="00E042D1"/>
    <w:rsid w:val="00E05D15"/>
    <w:rsid w:val="00E07078"/>
    <w:rsid w:val="00E079A0"/>
    <w:rsid w:val="00E10625"/>
    <w:rsid w:val="00E10C52"/>
    <w:rsid w:val="00E12B19"/>
    <w:rsid w:val="00E13FF7"/>
    <w:rsid w:val="00E143F5"/>
    <w:rsid w:val="00E14571"/>
    <w:rsid w:val="00E14F3F"/>
    <w:rsid w:val="00E15427"/>
    <w:rsid w:val="00E154B4"/>
    <w:rsid w:val="00E15980"/>
    <w:rsid w:val="00E164EB"/>
    <w:rsid w:val="00E17E1F"/>
    <w:rsid w:val="00E17E62"/>
    <w:rsid w:val="00E20479"/>
    <w:rsid w:val="00E2096B"/>
    <w:rsid w:val="00E20C37"/>
    <w:rsid w:val="00E21726"/>
    <w:rsid w:val="00E23201"/>
    <w:rsid w:val="00E236DF"/>
    <w:rsid w:val="00E2412D"/>
    <w:rsid w:val="00E24789"/>
    <w:rsid w:val="00E2494C"/>
    <w:rsid w:val="00E24A93"/>
    <w:rsid w:val="00E2599C"/>
    <w:rsid w:val="00E25DFD"/>
    <w:rsid w:val="00E26588"/>
    <w:rsid w:val="00E27C76"/>
    <w:rsid w:val="00E27D49"/>
    <w:rsid w:val="00E303DE"/>
    <w:rsid w:val="00E307B9"/>
    <w:rsid w:val="00E316D8"/>
    <w:rsid w:val="00E31AE1"/>
    <w:rsid w:val="00E324A4"/>
    <w:rsid w:val="00E32CE4"/>
    <w:rsid w:val="00E349B4"/>
    <w:rsid w:val="00E353F1"/>
    <w:rsid w:val="00E35458"/>
    <w:rsid w:val="00E35DEB"/>
    <w:rsid w:val="00E365C0"/>
    <w:rsid w:val="00E36749"/>
    <w:rsid w:val="00E37697"/>
    <w:rsid w:val="00E40288"/>
    <w:rsid w:val="00E40447"/>
    <w:rsid w:val="00E40A87"/>
    <w:rsid w:val="00E42620"/>
    <w:rsid w:val="00E42711"/>
    <w:rsid w:val="00E42935"/>
    <w:rsid w:val="00E42DF7"/>
    <w:rsid w:val="00E435A4"/>
    <w:rsid w:val="00E439C2"/>
    <w:rsid w:val="00E44C34"/>
    <w:rsid w:val="00E44F4B"/>
    <w:rsid w:val="00E4513C"/>
    <w:rsid w:val="00E453DD"/>
    <w:rsid w:val="00E45FA4"/>
    <w:rsid w:val="00E4629C"/>
    <w:rsid w:val="00E46510"/>
    <w:rsid w:val="00E4651F"/>
    <w:rsid w:val="00E46917"/>
    <w:rsid w:val="00E46D62"/>
    <w:rsid w:val="00E519DD"/>
    <w:rsid w:val="00E53AA3"/>
    <w:rsid w:val="00E5494B"/>
    <w:rsid w:val="00E552E8"/>
    <w:rsid w:val="00E56253"/>
    <w:rsid w:val="00E5708C"/>
    <w:rsid w:val="00E609B7"/>
    <w:rsid w:val="00E60AA6"/>
    <w:rsid w:val="00E60D8E"/>
    <w:rsid w:val="00E60FAD"/>
    <w:rsid w:val="00E612DF"/>
    <w:rsid w:val="00E625B2"/>
    <w:rsid w:val="00E6299F"/>
    <w:rsid w:val="00E6310D"/>
    <w:rsid w:val="00E639F1"/>
    <w:rsid w:val="00E64F21"/>
    <w:rsid w:val="00E65695"/>
    <w:rsid w:val="00E66052"/>
    <w:rsid w:val="00E662B0"/>
    <w:rsid w:val="00E721AC"/>
    <w:rsid w:val="00E73361"/>
    <w:rsid w:val="00E7376A"/>
    <w:rsid w:val="00E7383B"/>
    <w:rsid w:val="00E74417"/>
    <w:rsid w:val="00E75177"/>
    <w:rsid w:val="00E76325"/>
    <w:rsid w:val="00E7642F"/>
    <w:rsid w:val="00E76705"/>
    <w:rsid w:val="00E768EB"/>
    <w:rsid w:val="00E769C0"/>
    <w:rsid w:val="00E7781E"/>
    <w:rsid w:val="00E80BC4"/>
    <w:rsid w:val="00E80E98"/>
    <w:rsid w:val="00E83294"/>
    <w:rsid w:val="00E84154"/>
    <w:rsid w:val="00E84D8F"/>
    <w:rsid w:val="00E851C0"/>
    <w:rsid w:val="00E854DE"/>
    <w:rsid w:val="00E85562"/>
    <w:rsid w:val="00E85F09"/>
    <w:rsid w:val="00E86283"/>
    <w:rsid w:val="00E86DD9"/>
    <w:rsid w:val="00E90F79"/>
    <w:rsid w:val="00E9120A"/>
    <w:rsid w:val="00E928AB"/>
    <w:rsid w:val="00E93C44"/>
    <w:rsid w:val="00E94A04"/>
    <w:rsid w:val="00E951A1"/>
    <w:rsid w:val="00E95513"/>
    <w:rsid w:val="00E9689B"/>
    <w:rsid w:val="00E96D64"/>
    <w:rsid w:val="00E96E7A"/>
    <w:rsid w:val="00E973DE"/>
    <w:rsid w:val="00E97ED9"/>
    <w:rsid w:val="00EA002E"/>
    <w:rsid w:val="00EA068B"/>
    <w:rsid w:val="00EA3E84"/>
    <w:rsid w:val="00EA62A2"/>
    <w:rsid w:val="00EA654F"/>
    <w:rsid w:val="00EA667D"/>
    <w:rsid w:val="00EB00FB"/>
    <w:rsid w:val="00EB02C4"/>
    <w:rsid w:val="00EB0673"/>
    <w:rsid w:val="00EB08A7"/>
    <w:rsid w:val="00EB1831"/>
    <w:rsid w:val="00EB1C79"/>
    <w:rsid w:val="00EB1D26"/>
    <w:rsid w:val="00EB1E32"/>
    <w:rsid w:val="00EB2377"/>
    <w:rsid w:val="00EB241B"/>
    <w:rsid w:val="00EB2943"/>
    <w:rsid w:val="00EB2A41"/>
    <w:rsid w:val="00EB2C32"/>
    <w:rsid w:val="00EB2DA9"/>
    <w:rsid w:val="00EB3140"/>
    <w:rsid w:val="00EB3468"/>
    <w:rsid w:val="00EB3659"/>
    <w:rsid w:val="00EB3934"/>
    <w:rsid w:val="00EB3D47"/>
    <w:rsid w:val="00EB448F"/>
    <w:rsid w:val="00EB501C"/>
    <w:rsid w:val="00EB5CC8"/>
    <w:rsid w:val="00EB5E2F"/>
    <w:rsid w:val="00EB615F"/>
    <w:rsid w:val="00EB719B"/>
    <w:rsid w:val="00EB71CB"/>
    <w:rsid w:val="00EB7CBA"/>
    <w:rsid w:val="00EC120D"/>
    <w:rsid w:val="00EC2428"/>
    <w:rsid w:val="00EC253B"/>
    <w:rsid w:val="00EC25F7"/>
    <w:rsid w:val="00EC2948"/>
    <w:rsid w:val="00EC42A2"/>
    <w:rsid w:val="00EC48A8"/>
    <w:rsid w:val="00EC49DA"/>
    <w:rsid w:val="00EC4C53"/>
    <w:rsid w:val="00EC5085"/>
    <w:rsid w:val="00EC51F5"/>
    <w:rsid w:val="00EC5804"/>
    <w:rsid w:val="00EC5850"/>
    <w:rsid w:val="00EC5B31"/>
    <w:rsid w:val="00ED0934"/>
    <w:rsid w:val="00ED0CF0"/>
    <w:rsid w:val="00ED1A99"/>
    <w:rsid w:val="00ED5102"/>
    <w:rsid w:val="00ED579D"/>
    <w:rsid w:val="00ED5C1D"/>
    <w:rsid w:val="00ED63C4"/>
    <w:rsid w:val="00EE0436"/>
    <w:rsid w:val="00EE1561"/>
    <w:rsid w:val="00EE29C7"/>
    <w:rsid w:val="00EE335E"/>
    <w:rsid w:val="00EE3362"/>
    <w:rsid w:val="00EE525B"/>
    <w:rsid w:val="00EE535E"/>
    <w:rsid w:val="00EE575E"/>
    <w:rsid w:val="00EE59C7"/>
    <w:rsid w:val="00EE5D6B"/>
    <w:rsid w:val="00EE6587"/>
    <w:rsid w:val="00EE6B1C"/>
    <w:rsid w:val="00EE6F7F"/>
    <w:rsid w:val="00EF0654"/>
    <w:rsid w:val="00EF0903"/>
    <w:rsid w:val="00EF180D"/>
    <w:rsid w:val="00EF1AC9"/>
    <w:rsid w:val="00EF2CDD"/>
    <w:rsid w:val="00EF33BF"/>
    <w:rsid w:val="00EF3CCD"/>
    <w:rsid w:val="00EF4034"/>
    <w:rsid w:val="00EF465D"/>
    <w:rsid w:val="00EF4759"/>
    <w:rsid w:val="00EF4B0D"/>
    <w:rsid w:val="00EF4F1E"/>
    <w:rsid w:val="00EF78AE"/>
    <w:rsid w:val="00EF7B5B"/>
    <w:rsid w:val="00EF7C05"/>
    <w:rsid w:val="00EF7D49"/>
    <w:rsid w:val="00F00125"/>
    <w:rsid w:val="00F01826"/>
    <w:rsid w:val="00F0246A"/>
    <w:rsid w:val="00F02D3F"/>
    <w:rsid w:val="00F03321"/>
    <w:rsid w:val="00F04089"/>
    <w:rsid w:val="00F0514A"/>
    <w:rsid w:val="00F05EA8"/>
    <w:rsid w:val="00F06456"/>
    <w:rsid w:val="00F07545"/>
    <w:rsid w:val="00F075CE"/>
    <w:rsid w:val="00F0798D"/>
    <w:rsid w:val="00F07CD8"/>
    <w:rsid w:val="00F07CE3"/>
    <w:rsid w:val="00F11057"/>
    <w:rsid w:val="00F1338E"/>
    <w:rsid w:val="00F138FB"/>
    <w:rsid w:val="00F16221"/>
    <w:rsid w:val="00F1636A"/>
    <w:rsid w:val="00F166BC"/>
    <w:rsid w:val="00F16D0E"/>
    <w:rsid w:val="00F217BD"/>
    <w:rsid w:val="00F21A75"/>
    <w:rsid w:val="00F23EF1"/>
    <w:rsid w:val="00F24568"/>
    <w:rsid w:val="00F24B80"/>
    <w:rsid w:val="00F25A09"/>
    <w:rsid w:val="00F25E79"/>
    <w:rsid w:val="00F26BB2"/>
    <w:rsid w:val="00F26D83"/>
    <w:rsid w:val="00F27DA4"/>
    <w:rsid w:val="00F27FBD"/>
    <w:rsid w:val="00F30CAD"/>
    <w:rsid w:val="00F32258"/>
    <w:rsid w:val="00F32A23"/>
    <w:rsid w:val="00F367AA"/>
    <w:rsid w:val="00F403E3"/>
    <w:rsid w:val="00F40941"/>
    <w:rsid w:val="00F41605"/>
    <w:rsid w:val="00F42D83"/>
    <w:rsid w:val="00F43AEB"/>
    <w:rsid w:val="00F44469"/>
    <w:rsid w:val="00F4500F"/>
    <w:rsid w:val="00F45060"/>
    <w:rsid w:val="00F453D9"/>
    <w:rsid w:val="00F45B3F"/>
    <w:rsid w:val="00F4601F"/>
    <w:rsid w:val="00F46154"/>
    <w:rsid w:val="00F50266"/>
    <w:rsid w:val="00F512CF"/>
    <w:rsid w:val="00F519B7"/>
    <w:rsid w:val="00F52296"/>
    <w:rsid w:val="00F5246E"/>
    <w:rsid w:val="00F5255C"/>
    <w:rsid w:val="00F5330C"/>
    <w:rsid w:val="00F53DEC"/>
    <w:rsid w:val="00F5418E"/>
    <w:rsid w:val="00F5488E"/>
    <w:rsid w:val="00F54B22"/>
    <w:rsid w:val="00F54F23"/>
    <w:rsid w:val="00F54FF3"/>
    <w:rsid w:val="00F5520F"/>
    <w:rsid w:val="00F557F1"/>
    <w:rsid w:val="00F55D6E"/>
    <w:rsid w:val="00F56008"/>
    <w:rsid w:val="00F5755F"/>
    <w:rsid w:val="00F57C3C"/>
    <w:rsid w:val="00F57D16"/>
    <w:rsid w:val="00F6001B"/>
    <w:rsid w:val="00F60389"/>
    <w:rsid w:val="00F60697"/>
    <w:rsid w:val="00F60C5A"/>
    <w:rsid w:val="00F6148E"/>
    <w:rsid w:val="00F6216C"/>
    <w:rsid w:val="00F628BB"/>
    <w:rsid w:val="00F631A8"/>
    <w:rsid w:val="00F636D8"/>
    <w:rsid w:val="00F637CA"/>
    <w:rsid w:val="00F64B1A"/>
    <w:rsid w:val="00F6542D"/>
    <w:rsid w:val="00F657C0"/>
    <w:rsid w:val="00F65EEA"/>
    <w:rsid w:val="00F65F51"/>
    <w:rsid w:val="00F669AB"/>
    <w:rsid w:val="00F67161"/>
    <w:rsid w:val="00F67B4F"/>
    <w:rsid w:val="00F70EBA"/>
    <w:rsid w:val="00F7259A"/>
    <w:rsid w:val="00F727E4"/>
    <w:rsid w:val="00F7292A"/>
    <w:rsid w:val="00F729A0"/>
    <w:rsid w:val="00F72B5D"/>
    <w:rsid w:val="00F73218"/>
    <w:rsid w:val="00F7335C"/>
    <w:rsid w:val="00F739A0"/>
    <w:rsid w:val="00F73ACD"/>
    <w:rsid w:val="00F752E0"/>
    <w:rsid w:val="00F807F9"/>
    <w:rsid w:val="00F809F7"/>
    <w:rsid w:val="00F82CDD"/>
    <w:rsid w:val="00F83566"/>
    <w:rsid w:val="00F83614"/>
    <w:rsid w:val="00F83F21"/>
    <w:rsid w:val="00F8535F"/>
    <w:rsid w:val="00F85494"/>
    <w:rsid w:val="00F8555D"/>
    <w:rsid w:val="00F8688A"/>
    <w:rsid w:val="00F876F2"/>
    <w:rsid w:val="00F87F71"/>
    <w:rsid w:val="00F90436"/>
    <w:rsid w:val="00F90490"/>
    <w:rsid w:val="00F90517"/>
    <w:rsid w:val="00F90972"/>
    <w:rsid w:val="00F90F84"/>
    <w:rsid w:val="00F90F94"/>
    <w:rsid w:val="00F91981"/>
    <w:rsid w:val="00F919B4"/>
    <w:rsid w:val="00F91EFF"/>
    <w:rsid w:val="00F925E5"/>
    <w:rsid w:val="00F937B2"/>
    <w:rsid w:val="00F94064"/>
    <w:rsid w:val="00F9437D"/>
    <w:rsid w:val="00F97C95"/>
    <w:rsid w:val="00FA0344"/>
    <w:rsid w:val="00FA0743"/>
    <w:rsid w:val="00FA07AE"/>
    <w:rsid w:val="00FA32B4"/>
    <w:rsid w:val="00FA3B36"/>
    <w:rsid w:val="00FA3D24"/>
    <w:rsid w:val="00FA5733"/>
    <w:rsid w:val="00FA59F1"/>
    <w:rsid w:val="00FA60F1"/>
    <w:rsid w:val="00FA6C4E"/>
    <w:rsid w:val="00FA7312"/>
    <w:rsid w:val="00FA77A5"/>
    <w:rsid w:val="00FA792D"/>
    <w:rsid w:val="00FA7C37"/>
    <w:rsid w:val="00FB0821"/>
    <w:rsid w:val="00FB13FC"/>
    <w:rsid w:val="00FB2B82"/>
    <w:rsid w:val="00FB2F2E"/>
    <w:rsid w:val="00FB33FB"/>
    <w:rsid w:val="00FB37BD"/>
    <w:rsid w:val="00FB48E6"/>
    <w:rsid w:val="00FB510A"/>
    <w:rsid w:val="00FB52E2"/>
    <w:rsid w:val="00FB66E1"/>
    <w:rsid w:val="00FB78B0"/>
    <w:rsid w:val="00FC0D35"/>
    <w:rsid w:val="00FC0FD1"/>
    <w:rsid w:val="00FC30E5"/>
    <w:rsid w:val="00FC37B9"/>
    <w:rsid w:val="00FC38B9"/>
    <w:rsid w:val="00FC3B50"/>
    <w:rsid w:val="00FC43BC"/>
    <w:rsid w:val="00FC532A"/>
    <w:rsid w:val="00FC6013"/>
    <w:rsid w:val="00FC6E2E"/>
    <w:rsid w:val="00FC7AD3"/>
    <w:rsid w:val="00FC7D91"/>
    <w:rsid w:val="00FD0077"/>
    <w:rsid w:val="00FD0826"/>
    <w:rsid w:val="00FD19D8"/>
    <w:rsid w:val="00FD24E4"/>
    <w:rsid w:val="00FD2C49"/>
    <w:rsid w:val="00FD3184"/>
    <w:rsid w:val="00FD39DD"/>
    <w:rsid w:val="00FD474D"/>
    <w:rsid w:val="00FD57B0"/>
    <w:rsid w:val="00FD5AB8"/>
    <w:rsid w:val="00FD5E85"/>
    <w:rsid w:val="00FD6BE2"/>
    <w:rsid w:val="00FD6E39"/>
    <w:rsid w:val="00FD7A4A"/>
    <w:rsid w:val="00FD7F70"/>
    <w:rsid w:val="00FE019F"/>
    <w:rsid w:val="00FE11B5"/>
    <w:rsid w:val="00FE19F9"/>
    <w:rsid w:val="00FE1A68"/>
    <w:rsid w:val="00FE28E7"/>
    <w:rsid w:val="00FE2F98"/>
    <w:rsid w:val="00FE323B"/>
    <w:rsid w:val="00FE3561"/>
    <w:rsid w:val="00FE35AA"/>
    <w:rsid w:val="00FE3ECE"/>
    <w:rsid w:val="00FE45F0"/>
    <w:rsid w:val="00FE4CBA"/>
    <w:rsid w:val="00FE542F"/>
    <w:rsid w:val="00FE589B"/>
    <w:rsid w:val="00FE5BD0"/>
    <w:rsid w:val="00FE6ECA"/>
    <w:rsid w:val="00FE7449"/>
    <w:rsid w:val="00FE7AE8"/>
    <w:rsid w:val="00FF27BE"/>
    <w:rsid w:val="00FF298A"/>
    <w:rsid w:val="00FF2FB8"/>
    <w:rsid w:val="00FF3A09"/>
    <w:rsid w:val="00FF4131"/>
    <w:rsid w:val="00FF516F"/>
    <w:rsid w:val="00FF529A"/>
    <w:rsid w:val="00FF5FE0"/>
    <w:rsid w:val="00FF66AF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361A3"/>
  <w15:docId w15:val="{4603D0E4-1A48-45C8-826B-AA809069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56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4736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locked/>
    <w:rsid w:val="0047365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7A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F4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37A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F4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37A9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337A9D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0F48"/>
    <w:rPr>
      <w:sz w:val="24"/>
      <w:szCs w:val="24"/>
    </w:rPr>
  </w:style>
  <w:style w:type="paragraph" w:styleId="NormalWeb">
    <w:name w:val="Normal (Web)"/>
    <w:basedOn w:val="Normal"/>
    <w:uiPriority w:val="99"/>
    <w:rsid w:val="00337A9D"/>
    <w:pPr>
      <w:spacing w:before="100" w:beforeAutospacing="1" w:after="100" w:afterAutospacing="1"/>
    </w:pPr>
  </w:style>
  <w:style w:type="character" w:customStyle="1" w:styleId="NormalWebChar">
    <w:name w:val="Normal (Web) Char"/>
    <w:uiPriority w:val="99"/>
    <w:rsid w:val="00337A9D"/>
    <w:rPr>
      <w:sz w:val="24"/>
      <w:lang w:val="en-US" w:eastAsia="en-US"/>
    </w:rPr>
  </w:style>
  <w:style w:type="character" w:styleId="Hyperlink">
    <w:name w:val="Hyperlink"/>
    <w:basedOn w:val="DefaultParagraphFont"/>
    <w:uiPriority w:val="99"/>
    <w:rsid w:val="00337A9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4517A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517A9"/>
    <w:rPr>
      <w:rFonts w:ascii="Tahoma" w:hAnsi="Tahoma"/>
      <w:sz w:val="16"/>
    </w:rPr>
  </w:style>
  <w:style w:type="character" w:customStyle="1" w:styleId="fn">
    <w:name w:val="fn"/>
    <w:basedOn w:val="DefaultParagraphFont"/>
    <w:rsid w:val="003928AC"/>
    <w:rPr>
      <w:rFonts w:cs="Times New Roman"/>
    </w:rPr>
  </w:style>
  <w:style w:type="paragraph" w:styleId="Revision">
    <w:name w:val="Revision"/>
    <w:hidden/>
    <w:uiPriority w:val="99"/>
    <w:semiHidden/>
    <w:rsid w:val="00E656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09CB"/>
    <w:pPr>
      <w:ind w:left="720"/>
      <w:contextualSpacing/>
    </w:pPr>
  </w:style>
  <w:style w:type="character" w:customStyle="1" w:styleId="name">
    <w:name w:val="name"/>
    <w:basedOn w:val="DefaultParagraphFont"/>
    <w:rsid w:val="00716FC5"/>
  </w:style>
  <w:style w:type="character" w:styleId="FollowedHyperlink">
    <w:name w:val="FollowedHyperlink"/>
    <w:basedOn w:val="DefaultParagraphFont"/>
    <w:uiPriority w:val="99"/>
    <w:semiHidden/>
    <w:unhideWhenUsed/>
    <w:rsid w:val="00A372A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2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7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7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7F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405"/>
    <w:rPr>
      <w:color w:val="808080"/>
      <w:shd w:val="clear" w:color="auto" w:fill="E6E6E6"/>
    </w:rPr>
  </w:style>
  <w:style w:type="character" w:customStyle="1" w:styleId="wvsn">
    <w:name w:val="wvsn"/>
    <w:basedOn w:val="DefaultParagraphFont"/>
    <w:rsid w:val="00BA3466"/>
  </w:style>
  <w:style w:type="table" w:styleId="TableGrid">
    <w:name w:val="Table Grid"/>
    <w:basedOn w:val="TableNormal"/>
    <w:uiPriority w:val="59"/>
    <w:rsid w:val="0008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365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27D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7365E"/>
    <w:rPr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7365E"/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473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0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25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75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3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85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11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5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578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36204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452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283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672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3015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16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231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657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199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0752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08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6433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9224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2967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35144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69680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81972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35418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33037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1196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1050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43441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0424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921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4920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77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3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6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13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9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41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87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791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40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90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50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92604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233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10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63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77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475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1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6684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343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8005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0333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0410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26174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233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96475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310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76067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95328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417467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354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101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0776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18268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6474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58038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Homestead_strik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24B40-FCB4-450F-8711-8398C3E6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766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None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Allen Bondeson</dc:creator>
  <cp:lastModifiedBy>Allen Bondeson</cp:lastModifiedBy>
  <cp:revision>5</cp:revision>
  <cp:lastPrinted>2020-01-13T02:40:00Z</cp:lastPrinted>
  <dcterms:created xsi:type="dcterms:W3CDTF">2022-08-09T14:23:00Z</dcterms:created>
  <dcterms:modified xsi:type="dcterms:W3CDTF">2022-08-09T14:29:00Z</dcterms:modified>
</cp:coreProperties>
</file>